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2C" w:rsidRDefault="00CB1D2C" w:rsidP="0080086A">
      <w:pPr>
        <w:tabs>
          <w:tab w:val="left" w:pos="1200"/>
        </w:tabs>
        <w:ind w:left="-851"/>
        <w:jc w:val="center"/>
        <w:rPr>
          <w:b/>
          <w:bCs/>
          <w:sz w:val="44"/>
          <w:szCs w:val="44"/>
          <w:rtl/>
          <w:lang w:bidi="ar-KW"/>
        </w:rPr>
      </w:pPr>
    </w:p>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Pr="007C0667" w:rsidRDefault="006A6896" w:rsidP="0080086A">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Department of</w:t>
      </w:r>
      <w:r w:rsidR="008D7B6B" w:rsidRPr="007C0667">
        <w:rPr>
          <w:rFonts w:asciiTheme="majorBidi" w:hAnsiTheme="majorBidi" w:cstheme="majorBidi"/>
          <w:sz w:val="36"/>
          <w:szCs w:val="36"/>
          <w:lang w:bidi="ar-KW"/>
        </w:rPr>
        <w:t xml:space="preserve"> Statistics</w:t>
      </w:r>
    </w:p>
    <w:p w:rsidR="008D46A4" w:rsidRPr="007C0667" w:rsidRDefault="008D7B6B" w:rsidP="0080086A">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 xml:space="preserve">College of administration and Economics  </w:t>
      </w:r>
    </w:p>
    <w:p w:rsidR="008D46A4" w:rsidRPr="007C0667" w:rsidRDefault="008D7B6B" w:rsidP="0080086A">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 xml:space="preserve">University of </w:t>
      </w:r>
      <w:proofErr w:type="spellStart"/>
      <w:r w:rsidRPr="007C0667">
        <w:rPr>
          <w:rFonts w:asciiTheme="majorBidi" w:hAnsiTheme="majorBidi" w:cstheme="majorBidi"/>
          <w:sz w:val="36"/>
          <w:szCs w:val="36"/>
          <w:lang w:bidi="ar-KW"/>
        </w:rPr>
        <w:t>Salahaddin-Hawler</w:t>
      </w:r>
      <w:proofErr w:type="spellEnd"/>
      <w:r w:rsidRPr="007C0667">
        <w:rPr>
          <w:rFonts w:asciiTheme="majorBidi" w:hAnsiTheme="majorBidi" w:cstheme="majorBidi"/>
          <w:sz w:val="36"/>
          <w:szCs w:val="36"/>
          <w:lang w:bidi="ar-KW"/>
        </w:rPr>
        <w:t xml:space="preserve"> </w:t>
      </w:r>
    </w:p>
    <w:p w:rsidR="008D46A4" w:rsidRPr="007C0667" w:rsidRDefault="008D46A4" w:rsidP="005C512B">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Subject</w:t>
      </w:r>
      <w:r w:rsidR="0080086A" w:rsidRPr="007C0667">
        <w:rPr>
          <w:rFonts w:asciiTheme="majorBidi" w:hAnsiTheme="majorBidi" w:cstheme="majorBidi"/>
          <w:sz w:val="36"/>
          <w:szCs w:val="36"/>
          <w:lang w:bidi="ar-KW"/>
        </w:rPr>
        <w:t>:</w:t>
      </w:r>
      <w:r w:rsidR="008D7B6B" w:rsidRPr="007C0667">
        <w:rPr>
          <w:rFonts w:asciiTheme="majorBidi" w:hAnsiTheme="majorBidi" w:cstheme="majorBidi"/>
          <w:sz w:val="36"/>
          <w:szCs w:val="36"/>
          <w:lang w:bidi="ar-KW"/>
        </w:rPr>
        <w:t xml:space="preserve"> </w:t>
      </w:r>
      <w:proofErr w:type="spellStart"/>
      <w:r w:rsidR="005C512B">
        <w:rPr>
          <w:rFonts w:asciiTheme="majorBidi" w:hAnsiTheme="majorBidi" w:cstheme="majorBidi"/>
          <w:sz w:val="36"/>
          <w:szCs w:val="36"/>
          <w:lang w:bidi="ar-KW"/>
        </w:rPr>
        <w:t>BioStatistiics</w:t>
      </w:r>
      <w:proofErr w:type="spellEnd"/>
      <w:r w:rsidR="008D7B6B" w:rsidRPr="007C0667">
        <w:rPr>
          <w:rFonts w:asciiTheme="majorBidi" w:hAnsiTheme="majorBidi" w:cstheme="majorBidi"/>
          <w:sz w:val="36"/>
          <w:szCs w:val="36"/>
          <w:lang w:bidi="ar-KW"/>
        </w:rPr>
        <w:t xml:space="preserve"> </w:t>
      </w:r>
    </w:p>
    <w:p w:rsidR="008D46A4" w:rsidRPr="007C0667" w:rsidRDefault="008D46A4" w:rsidP="00775003">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 xml:space="preserve">Course Book – </w:t>
      </w:r>
      <w:r w:rsidR="00D85DEB" w:rsidRPr="007C0667">
        <w:rPr>
          <w:rFonts w:asciiTheme="majorBidi" w:hAnsiTheme="majorBidi" w:cstheme="majorBidi"/>
          <w:sz w:val="36"/>
          <w:szCs w:val="36"/>
          <w:lang w:bidi="ar-KW"/>
        </w:rPr>
        <w:t xml:space="preserve"> </w:t>
      </w:r>
      <w:r w:rsidR="00775003">
        <w:rPr>
          <w:rFonts w:asciiTheme="majorBidi" w:hAnsiTheme="majorBidi" w:cstheme="majorBidi"/>
          <w:color w:val="000000" w:themeColor="text1"/>
          <w:sz w:val="36"/>
          <w:szCs w:val="36"/>
        </w:rPr>
        <w:t xml:space="preserve">Higher Diploma </w:t>
      </w:r>
      <w:r w:rsidR="00A77FD0" w:rsidRPr="007C0667">
        <w:rPr>
          <w:rFonts w:asciiTheme="majorBidi" w:hAnsiTheme="majorBidi" w:cstheme="majorBidi"/>
          <w:sz w:val="36"/>
          <w:szCs w:val="36"/>
          <w:lang w:bidi="ar-KW"/>
        </w:rPr>
        <w:t>(</w:t>
      </w:r>
      <w:r w:rsidR="00A77FD0" w:rsidRPr="007C0667">
        <w:rPr>
          <w:rFonts w:asciiTheme="majorBidi" w:hAnsiTheme="majorBidi" w:cstheme="majorBidi"/>
          <w:color w:val="000000" w:themeColor="text1"/>
          <w:sz w:val="36"/>
          <w:szCs w:val="36"/>
        </w:rPr>
        <w:t>1</w:t>
      </w:r>
      <w:r w:rsidR="00A77FD0" w:rsidRPr="007C0667">
        <w:rPr>
          <w:rFonts w:asciiTheme="majorBidi" w:hAnsiTheme="majorBidi" w:cstheme="majorBidi"/>
          <w:color w:val="000000" w:themeColor="text1"/>
          <w:sz w:val="36"/>
          <w:szCs w:val="36"/>
          <w:vertAlign w:val="superscript"/>
        </w:rPr>
        <w:t>st</w:t>
      </w:r>
      <w:r w:rsidR="00A77FD0" w:rsidRPr="007C0667">
        <w:rPr>
          <w:rFonts w:asciiTheme="majorBidi" w:hAnsiTheme="majorBidi" w:cstheme="majorBidi"/>
          <w:color w:val="000000" w:themeColor="text1"/>
          <w:sz w:val="36"/>
          <w:szCs w:val="36"/>
        </w:rPr>
        <w:t xml:space="preserve"> semester)</w:t>
      </w:r>
    </w:p>
    <w:p w:rsidR="008D46A4" w:rsidRPr="007C0667" w:rsidRDefault="008D46A4" w:rsidP="0089235E">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Lecturer's name</w:t>
      </w:r>
      <w:r w:rsidR="008D7B6B" w:rsidRPr="007C0667">
        <w:rPr>
          <w:rFonts w:asciiTheme="majorBidi" w:hAnsiTheme="majorBidi" w:cstheme="majorBidi"/>
          <w:sz w:val="36"/>
          <w:szCs w:val="36"/>
          <w:lang w:bidi="ar-KW"/>
        </w:rPr>
        <w:t xml:space="preserve">: </w:t>
      </w:r>
      <w:proofErr w:type="spellStart"/>
      <w:r w:rsidR="00AB5195" w:rsidRPr="007C0667">
        <w:rPr>
          <w:rFonts w:asciiTheme="majorBidi" w:hAnsiTheme="majorBidi" w:cstheme="majorBidi"/>
          <w:sz w:val="36"/>
          <w:szCs w:val="36"/>
          <w:lang w:bidi="ar-KW"/>
        </w:rPr>
        <w:t>Hazhar</w:t>
      </w:r>
      <w:proofErr w:type="spellEnd"/>
      <w:r w:rsidR="00AB5195" w:rsidRPr="007C0667">
        <w:rPr>
          <w:rFonts w:asciiTheme="majorBidi" w:hAnsiTheme="majorBidi" w:cstheme="majorBidi"/>
          <w:sz w:val="36"/>
          <w:szCs w:val="36"/>
          <w:lang w:bidi="ar-KW"/>
        </w:rPr>
        <w:t xml:space="preserve"> </w:t>
      </w:r>
      <w:proofErr w:type="spellStart"/>
      <w:r w:rsidR="00AB5195" w:rsidRPr="007C0667">
        <w:rPr>
          <w:rFonts w:asciiTheme="majorBidi" w:hAnsiTheme="majorBidi" w:cstheme="majorBidi"/>
          <w:sz w:val="36"/>
          <w:szCs w:val="36"/>
          <w:lang w:bidi="ar-KW"/>
        </w:rPr>
        <w:t>Talaat</w:t>
      </w:r>
      <w:proofErr w:type="spellEnd"/>
      <w:r w:rsidR="00AB5195" w:rsidRPr="007C0667">
        <w:rPr>
          <w:rFonts w:asciiTheme="majorBidi" w:hAnsiTheme="majorBidi" w:cstheme="majorBidi"/>
          <w:sz w:val="36"/>
          <w:szCs w:val="36"/>
          <w:lang w:bidi="ar-KW"/>
        </w:rPr>
        <w:t xml:space="preserve"> </w:t>
      </w:r>
      <w:proofErr w:type="spellStart"/>
      <w:r w:rsidR="00AB5195" w:rsidRPr="007C0667">
        <w:rPr>
          <w:rFonts w:asciiTheme="majorBidi" w:hAnsiTheme="majorBidi" w:cstheme="majorBidi"/>
          <w:sz w:val="36"/>
          <w:szCs w:val="36"/>
          <w:lang w:bidi="ar-KW"/>
        </w:rPr>
        <w:t>Abubaker</w:t>
      </w:r>
      <w:proofErr w:type="spellEnd"/>
      <w:r w:rsidR="00AB5195" w:rsidRPr="007C0667">
        <w:rPr>
          <w:rFonts w:asciiTheme="majorBidi" w:hAnsiTheme="majorBidi" w:cstheme="majorBidi"/>
          <w:sz w:val="36"/>
          <w:szCs w:val="36"/>
          <w:lang w:bidi="ar-KW"/>
        </w:rPr>
        <w:t xml:space="preserve"> </w:t>
      </w:r>
      <w:proofErr w:type="spellStart"/>
      <w:r w:rsidR="00AB5195" w:rsidRPr="007C0667">
        <w:rPr>
          <w:rFonts w:asciiTheme="majorBidi" w:hAnsiTheme="majorBidi" w:cstheme="majorBidi"/>
          <w:sz w:val="36"/>
          <w:szCs w:val="36"/>
          <w:lang w:bidi="ar-KW"/>
        </w:rPr>
        <w:t>Blbas</w:t>
      </w:r>
      <w:proofErr w:type="spellEnd"/>
      <w:r w:rsidR="00133B91">
        <w:rPr>
          <w:rFonts w:asciiTheme="majorBidi" w:hAnsiTheme="majorBidi" w:cstheme="majorBidi"/>
          <w:sz w:val="36"/>
          <w:szCs w:val="36"/>
          <w:lang w:bidi="ar-KW"/>
        </w:rPr>
        <w:t xml:space="preserve"> </w:t>
      </w:r>
      <w:r w:rsidR="00A26DD3" w:rsidRPr="007C0667">
        <w:rPr>
          <w:rFonts w:asciiTheme="majorBidi" w:hAnsiTheme="majorBidi" w:cstheme="majorBidi"/>
          <w:sz w:val="36"/>
          <w:szCs w:val="36"/>
          <w:lang w:bidi="ar-KW"/>
        </w:rPr>
        <w:t>(</w:t>
      </w:r>
      <w:r w:rsidR="0089235E">
        <w:rPr>
          <w:rFonts w:asciiTheme="majorBidi" w:hAnsiTheme="majorBidi" w:cstheme="majorBidi"/>
          <w:sz w:val="36"/>
          <w:szCs w:val="36"/>
          <w:lang w:bidi="ar-KW"/>
        </w:rPr>
        <w:t>Ph.D.</w:t>
      </w:r>
      <w:r w:rsidR="00A26DD3" w:rsidRPr="007C0667">
        <w:rPr>
          <w:rFonts w:asciiTheme="majorBidi" w:hAnsiTheme="majorBidi" w:cstheme="majorBidi"/>
          <w:sz w:val="36"/>
          <w:szCs w:val="36"/>
          <w:lang w:bidi="ar-KW"/>
        </w:rPr>
        <w:t>)</w:t>
      </w:r>
    </w:p>
    <w:p w:rsidR="008D46A4" w:rsidRPr="007C0667" w:rsidRDefault="008D46A4" w:rsidP="00775003">
      <w:pPr>
        <w:tabs>
          <w:tab w:val="left" w:pos="1200"/>
        </w:tabs>
        <w:rPr>
          <w:rFonts w:asciiTheme="majorBidi" w:hAnsiTheme="majorBidi" w:cstheme="majorBidi"/>
          <w:sz w:val="36"/>
          <w:szCs w:val="36"/>
          <w:lang w:bidi="ar-KW"/>
        </w:rPr>
      </w:pPr>
      <w:r w:rsidRPr="007C0667">
        <w:rPr>
          <w:rFonts w:asciiTheme="majorBidi" w:hAnsiTheme="majorBidi" w:cstheme="majorBidi"/>
          <w:sz w:val="36"/>
          <w:szCs w:val="36"/>
          <w:lang w:bidi="ar-KW"/>
        </w:rPr>
        <w:t xml:space="preserve">Academic Year: </w:t>
      </w:r>
      <w:r w:rsidR="00775003">
        <w:rPr>
          <w:rFonts w:asciiTheme="majorBidi" w:hAnsiTheme="majorBidi" w:cstheme="majorBidi"/>
          <w:sz w:val="36"/>
          <w:szCs w:val="36"/>
          <w:lang w:bidi="ar-KW"/>
        </w:rPr>
        <w:t>2023-2024</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133B91" w:rsidRDefault="00133B91"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7"/>
        <w:gridCol w:w="3626"/>
      </w:tblGrid>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rtl/>
                <w:lang w:bidi="ar-KW"/>
              </w:rPr>
            </w:pPr>
            <w:r w:rsidRPr="00115519">
              <w:rPr>
                <w:rFonts w:asciiTheme="majorBidi" w:hAnsiTheme="majorBidi" w:cstheme="majorBidi"/>
                <w:b/>
                <w:bCs/>
                <w:sz w:val="24"/>
                <w:szCs w:val="24"/>
                <w:lang w:val="en-US" w:bidi="ar-KW"/>
              </w:rPr>
              <w:t xml:space="preserve">1. </w:t>
            </w:r>
            <w:r w:rsidR="008D46A4" w:rsidRPr="00115519">
              <w:rPr>
                <w:rFonts w:asciiTheme="majorBidi" w:hAnsiTheme="majorBidi" w:cstheme="majorBidi"/>
                <w:b/>
                <w:bCs/>
                <w:sz w:val="24"/>
                <w:szCs w:val="24"/>
                <w:lang w:bidi="ar-KW"/>
              </w:rPr>
              <w:t>Course name</w:t>
            </w:r>
          </w:p>
        </w:tc>
        <w:tc>
          <w:tcPr>
            <w:tcW w:w="3626" w:type="dxa"/>
          </w:tcPr>
          <w:p w:rsidR="008D46A4" w:rsidRPr="00115519" w:rsidRDefault="006D3357" w:rsidP="001A694D">
            <w:pPr>
              <w:spacing w:after="0" w:line="240" w:lineRule="auto"/>
              <w:rPr>
                <w:rFonts w:asciiTheme="majorBidi" w:hAnsiTheme="majorBidi" w:cstheme="majorBidi"/>
                <w:sz w:val="24"/>
                <w:szCs w:val="24"/>
                <w:lang w:bidi="ar-KW"/>
              </w:rPr>
            </w:pPr>
            <w:r w:rsidRPr="00115519">
              <w:rPr>
                <w:rFonts w:asciiTheme="majorBidi" w:hAnsiTheme="majorBidi" w:cstheme="majorBidi"/>
                <w:sz w:val="24"/>
                <w:szCs w:val="24"/>
                <w:lang w:bidi="ar-KW"/>
              </w:rPr>
              <w:t>Bio-Statistics</w:t>
            </w:r>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rtl/>
                <w:lang w:val="en-US" w:bidi="ar-KW"/>
              </w:rPr>
            </w:pPr>
            <w:r w:rsidRPr="00115519">
              <w:rPr>
                <w:rFonts w:asciiTheme="majorBidi" w:hAnsiTheme="majorBidi" w:cstheme="majorBidi"/>
                <w:b/>
                <w:bCs/>
                <w:sz w:val="24"/>
                <w:szCs w:val="24"/>
                <w:lang w:bidi="ar-KW"/>
              </w:rPr>
              <w:t xml:space="preserve">2. </w:t>
            </w:r>
            <w:r w:rsidR="008D46A4" w:rsidRPr="00115519">
              <w:rPr>
                <w:rFonts w:asciiTheme="majorBidi" w:hAnsiTheme="majorBidi" w:cstheme="majorBidi"/>
                <w:b/>
                <w:bCs/>
                <w:sz w:val="24"/>
                <w:szCs w:val="24"/>
                <w:lang w:bidi="ar-KW"/>
              </w:rPr>
              <w:t>Lecturer in charge</w:t>
            </w:r>
          </w:p>
        </w:tc>
        <w:tc>
          <w:tcPr>
            <w:tcW w:w="3626" w:type="dxa"/>
          </w:tcPr>
          <w:p w:rsidR="008D46A4" w:rsidRPr="00115519" w:rsidRDefault="006D3357" w:rsidP="001A694D">
            <w:pPr>
              <w:spacing w:after="0" w:line="240" w:lineRule="auto"/>
              <w:rPr>
                <w:rFonts w:asciiTheme="majorBidi" w:hAnsiTheme="majorBidi" w:cstheme="majorBidi"/>
                <w:sz w:val="24"/>
                <w:szCs w:val="24"/>
                <w:lang w:bidi="ar-KW"/>
              </w:rPr>
            </w:pPr>
            <w:proofErr w:type="spellStart"/>
            <w:r w:rsidRPr="00115519">
              <w:rPr>
                <w:rFonts w:asciiTheme="majorBidi" w:hAnsiTheme="majorBidi" w:cstheme="majorBidi"/>
                <w:sz w:val="24"/>
                <w:szCs w:val="24"/>
                <w:lang w:bidi="ar-KW"/>
              </w:rPr>
              <w:t>Hazhar</w:t>
            </w:r>
            <w:proofErr w:type="spellEnd"/>
            <w:r w:rsidRPr="00115519">
              <w:rPr>
                <w:rFonts w:asciiTheme="majorBidi" w:hAnsiTheme="majorBidi" w:cstheme="majorBidi"/>
                <w:sz w:val="24"/>
                <w:szCs w:val="24"/>
                <w:lang w:bidi="ar-KW"/>
              </w:rPr>
              <w:t xml:space="preserve"> T. A. </w:t>
            </w:r>
            <w:proofErr w:type="spellStart"/>
            <w:r w:rsidRPr="00115519">
              <w:rPr>
                <w:rFonts w:asciiTheme="majorBidi" w:hAnsiTheme="majorBidi" w:cstheme="majorBidi"/>
                <w:sz w:val="24"/>
                <w:szCs w:val="24"/>
                <w:lang w:bidi="ar-KW"/>
              </w:rPr>
              <w:t>Blbas</w:t>
            </w:r>
            <w:proofErr w:type="spellEnd"/>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3. </w:t>
            </w:r>
            <w:r w:rsidR="008D46A4" w:rsidRPr="00115519">
              <w:rPr>
                <w:rFonts w:asciiTheme="majorBidi" w:hAnsiTheme="majorBidi" w:cstheme="majorBidi"/>
                <w:b/>
                <w:bCs/>
                <w:sz w:val="24"/>
                <w:szCs w:val="24"/>
                <w:lang w:bidi="ar-KW"/>
              </w:rPr>
              <w:t xml:space="preserve">Department/ </w:t>
            </w:r>
            <w:r w:rsidRPr="00115519">
              <w:rPr>
                <w:rFonts w:asciiTheme="majorBidi" w:hAnsiTheme="majorBidi" w:cstheme="majorBidi"/>
                <w:b/>
                <w:bCs/>
                <w:sz w:val="24"/>
                <w:szCs w:val="24"/>
                <w:lang w:bidi="ar-KW"/>
              </w:rPr>
              <w:t>C</w:t>
            </w:r>
            <w:r w:rsidR="008D46A4" w:rsidRPr="00115519">
              <w:rPr>
                <w:rFonts w:asciiTheme="majorBidi" w:hAnsiTheme="majorBidi" w:cstheme="majorBidi"/>
                <w:b/>
                <w:bCs/>
                <w:sz w:val="24"/>
                <w:szCs w:val="24"/>
                <w:lang w:bidi="ar-KW"/>
              </w:rPr>
              <w:t>ollege</w:t>
            </w:r>
          </w:p>
        </w:tc>
        <w:tc>
          <w:tcPr>
            <w:tcW w:w="3626" w:type="dxa"/>
          </w:tcPr>
          <w:p w:rsidR="008D46A4" w:rsidRPr="00115519" w:rsidRDefault="006A6896" w:rsidP="002252E5">
            <w:pPr>
              <w:spacing w:after="0" w:line="240" w:lineRule="auto"/>
              <w:rPr>
                <w:rFonts w:asciiTheme="majorBidi" w:hAnsiTheme="majorBidi" w:cstheme="majorBidi"/>
                <w:sz w:val="24"/>
                <w:szCs w:val="24"/>
                <w:lang w:bidi="ar-KW"/>
              </w:rPr>
            </w:pPr>
            <w:r w:rsidRPr="00115519">
              <w:rPr>
                <w:rFonts w:asciiTheme="majorBidi" w:hAnsiTheme="majorBidi" w:cstheme="majorBidi"/>
                <w:sz w:val="24"/>
                <w:szCs w:val="24"/>
                <w:lang w:bidi="ar-KW"/>
              </w:rPr>
              <w:t>Statistics</w:t>
            </w:r>
            <w:r w:rsidR="002252E5" w:rsidRPr="00115519">
              <w:rPr>
                <w:rFonts w:asciiTheme="majorBidi" w:hAnsiTheme="majorBidi" w:cstheme="majorBidi"/>
                <w:sz w:val="24"/>
                <w:szCs w:val="24"/>
                <w:lang w:bidi="ar-KW"/>
              </w:rPr>
              <w:t xml:space="preserve"> and informatics</w:t>
            </w:r>
            <w:r w:rsidRPr="00115519">
              <w:rPr>
                <w:rFonts w:asciiTheme="majorBidi" w:hAnsiTheme="majorBidi" w:cstheme="majorBidi"/>
                <w:sz w:val="24"/>
                <w:szCs w:val="24"/>
                <w:lang w:bidi="ar-KW"/>
              </w:rPr>
              <w:t>/</w:t>
            </w:r>
            <w:r w:rsidR="002252E5" w:rsidRPr="00115519">
              <w:rPr>
                <w:rFonts w:asciiTheme="majorBidi" w:hAnsiTheme="majorBidi" w:cstheme="majorBidi"/>
                <w:sz w:val="24"/>
                <w:szCs w:val="24"/>
                <w:lang w:bidi="ar-KW"/>
              </w:rPr>
              <w:t>A</w:t>
            </w:r>
            <w:r w:rsidRPr="00115519">
              <w:rPr>
                <w:rFonts w:asciiTheme="majorBidi" w:hAnsiTheme="majorBidi" w:cstheme="majorBidi"/>
                <w:sz w:val="24"/>
                <w:szCs w:val="24"/>
                <w:lang w:bidi="ar-KW"/>
              </w:rPr>
              <w:t>dministration and Economics</w:t>
            </w:r>
          </w:p>
        </w:tc>
      </w:tr>
      <w:tr w:rsidR="008D46A4" w:rsidRPr="00747A9A" w:rsidTr="00CB1D2C">
        <w:trPr>
          <w:trHeight w:val="352"/>
        </w:trPr>
        <w:tc>
          <w:tcPr>
            <w:tcW w:w="5467" w:type="dxa"/>
          </w:tcPr>
          <w:p w:rsidR="008D46A4" w:rsidRPr="00115519" w:rsidRDefault="00CF5475" w:rsidP="00CF5475">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4. </w:t>
            </w:r>
            <w:r w:rsidR="008D46A4" w:rsidRPr="00115519">
              <w:rPr>
                <w:rFonts w:asciiTheme="majorBidi" w:hAnsiTheme="majorBidi" w:cstheme="majorBidi"/>
                <w:b/>
                <w:bCs/>
                <w:sz w:val="24"/>
                <w:szCs w:val="24"/>
                <w:lang w:bidi="ar-KW"/>
              </w:rPr>
              <w:t>Contact</w:t>
            </w:r>
          </w:p>
        </w:tc>
        <w:tc>
          <w:tcPr>
            <w:tcW w:w="3626" w:type="dxa"/>
          </w:tcPr>
          <w:p w:rsidR="008D46A4" w:rsidRPr="00115519" w:rsidRDefault="008D7B6B" w:rsidP="00B819F6">
            <w:pPr>
              <w:spacing w:after="0" w:line="240" w:lineRule="auto"/>
              <w:rPr>
                <w:rFonts w:asciiTheme="majorBidi" w:hAnsiTheme="majorBidi" w:cstheme="majorBidi"/>
                <w:sz w:val="24"/>
                <w:szCs w:val="24"/>
                <w:lang w:val="en-US" w:bidi="ar-KW"/>
              </w:rPr>
            </w:pPr>
            <w:r w:rsidRPr="00115519">
              <w:rPr>
                <w:rFonts w:asciiTheme="majorBidi" w:hAnsiTheme="majorBidi" w:cstheme="majorBidi"/>
                <w:sz w:val="24"/>
                <w:szCs w:val="24"/>
                <w:lang w:bidi="ar-KW"/>
              </w:rPr>
              <w:t>e-mai</w:t>
            </w:r>
            <w:r w:rsidR="00D56D52" w:rsidRPr="00115519">
              <w:rPr>
                <w:rFonts w:asciiTheme="majorBidi" w:hAnsiTheme="majorBidi" w:cstheme="majorBidi"/>
                <w:sz w:val="24"/>
                <w:szCs w:val="24"/>
                <w:lang w:bidi="ar-KW"/>
              </w:rPr>
              <w:t>l</w:t>
            </w:r>
            <w:r w:rsidR="008D46A4" w:rsidRPr="00115519">
              <w:rPr>
                <w:rFonts w:asciiTheme="majorBidi" w:hAnsiTheme="majorBidi" w:cstheme="majorBidi"/>
                <w:sz w:val="24"/>
                <w:szCs w:val="24"/>
                <w:rtl/>
                <w:lang w:bidi="ar-KW"/>
              </w:rPr>
              <w:t>:</w:t>
            </w:r>
            <w:r w:rsidR="008D46A4" w:rsidRPr="00115519">
              <w:rPr>
                <w:rFonts w:asciiTheme="majorBidi" w:hAnsiTheme="majorBidi" w:cstheme="majorBidi"/>
                <w:sz w:val="24"/>
                <w:szCs w:val="24"/>
                <w:lang w:bidi="ar-KW"/>
              </w:rPr>
              <w:t xml:space="preserve"> </w:t>
            </w:r>
            <w:r w:rsidR="00B819F6">
              <w:rPr>
                <w:rFonts w:asciiTheme="majorBidi" w:hAnsiTheme="majorBidi" w:cstheme="majorBidi"/>
                <w:sz w:val="24"/>
                <w:szCs w:val="24"/>
                <w:lang w:bidi="ar-KW"/>
              </w:rPr>
              <w:t>h</w:t>
            </w:r>
            <w:r w:rsidR="006D3357" w:rsidRPr="00115519">
              <w:rPr>
                <w:rFonts w:asciiTheme="majorBidi" w:hAnsiTheme="majorBidi" w:cstheme="majorBidi"/>
                <w:sz w:val="24"/>
                <w:szCs w:val="24"/>
                <w:lang w:bidi="ar-KW"/>
              </w:rPr>
              <w:t>azhar.abubaker</w:t>
            </w:r>
            <w:r w:rsidRPr="00115519">
              <w:rPr>
                <w:rFonts w:asciiTheme="majorBidi" w:hAnsiTheme="majorBidi" w:cstheme="majorBidi"/>
                <w:sz w:val="24"/>
                <w:szCs w:val="24"/>
                <w:lang w:bidi="ar-KW"/>
              </w:rPr>
              <w:t>@</w:t>
            </w:r>
            <w:r w:rsidR="002252E5" w:rsidRPr="00115519">
              <w:rPr>
                <w:rFonts w:asciiTheme="majorBidi" w:hAnsiTheme="majorBidi" w:cstheme="majorBidi"/>
                <w:sz w:val="24"/>
                <w:szCs w:val="24"/>
                <w:lang w:bidi="ar-KW"/>
              </w:rPr>
              <w:t>su.edu</w:t>
            </w:r>
            <w:r w:rsidRPr="00115519">
              <w:rPr>
                <w:rFonts w:asciiTheme="majorBidi" w:hAnsiTheme="majorBidi" w:cstheme="majorBidi"/>
                <w:sz w:val="24"/>
                <w:szCs w:val="24"/>
                <w:lang w:bidi="ar-KW"/>
              </w:rPr>
              <w:t>.</w:t>
            </w:r>
            <w:r w:rsidR="002252E5" w:rsidRPr="00115519">
              <w:rPr>
                <w:rFonts w:asciiTheme="majorBidi" w:hAnsiTheme="majorBidi" w:cstheme="majorBidi"/>
                <w:sz w:val="24"/>
                <w:szCs w:val="24"/>
                <w:lang w:bidi="ar-KW"/>
              </w:rPr>
              <w:t>krd</w:t>
            </w:r>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5. </w:t>
            </w:r>
            <w:r w:rsidR="008D46A4" w:rsidRPr="00115519">
              <w:rPr>
                <w:rFonts w:asciiTheme="majorBidi" w:hAnsiTheme="majorBidi" w:cstheme="majorBidi"/>
                <w:b/>
                <w:bCs/>
                <w:sz w:val="24"/>
                <w:szCs w:val="24"/>
                <w:lang w:bidi="ar-KW"/>
              </w:rPr>
              <w:t xml:space="preserve">Time (in hours) per week </w:t>
            </w:r>
          </w:p>
        </w:tc>
        <w:tc>
          <w:tcPr>
            <w:tcW w:w="3626" w:type="dxa"/>
          </w:tcPr>
          <w:p w:rsidR="008D46A4" w:rsidRPr="00115519" w:rsidRDefault="0036766B" w:rsidP="00B819F6">
            <w:pPr>
              <w:spacing w:after="0" w:line="240" w:lineRule="auto"/>
              <w:rPr>
                <w:rFonts w:asciiTheme="majorBidi" w:hAnsiTheme="majorBidi" w:cstheme="majorBidi"/>
                <w:sz w:val="24"/>
                <w:szCs w:val="24"/>
                <w:lang w:bidi="ar-KW"/>
              </w:rPr>
            </w:pPr>
            <w:r w:rsidRPr="00115519">
              <w:rPr>
                <w:rFonts w:asciiTheme="majorBidi" w:hAnsiTheme="majorBidi" w:cstheme="majorBidi"/>
                <w:sz w:val="24"/>
                <w:szCs w:val="24"/>
                <w:lang w:bidi="ar-KW"/>
              </w:rPr>
              <w:t xml:space="preserve">Theory:    </w:t>
            </w:r>
            <w:r w:rsidR="00B819F6">
              <w:rPr>
                <w:rFonts w:asciiTheme="majorBidi" w:hAnsiTheme="majorBidi" w:cstheme="majorBidi"/>
                <w:sz w:val="24"/>
                <w:szCs w:val="24"/>
                <w:lang w:bidi="ar-KW"/>
              </w:rPr>
              <w:t>1</w:t>
            </w:r>
          </w:p>
          <w:p w:rsidR="008D46A4" w:rsidRPr="00115519" w:rsidRDefault="008D46A4" w:rsidP="00B819F6">
            <w:pPr>
              <w:spacing w:after="0" w:line="240" w:lineRule="auto"/>
              <w:rPr>
                <w:rFonts w:asciiTheme="majorBidi" w:hAnsiTheme="majorBidi" w:cstheme="majorBidi"/>
                <w:sz w:val="24"/>
                <w:szCs w:val="24"/>
                <w:lang w:bidi="ar-KW"/>
              </w:rPr>
            </w:pPr>
            <w:r w:rsidRPr="00115519">
              <w:rPr>
                <w:rFonts w:asciiTheme="majorBidi" w:hAnsiTheme="majorBidi" w:cstheme="majorBidi"/>
                <w:sz w:val="24"/>
                <w:szCs w:val="24"/>
                <w:lang w:bidi="ar-KW"/>
              </w:rPr>
              <w:t xml:space="preserve">Practical: </w:t>
            </w:r>
            <w:r w:rsidR="00B819F6">
              <w:rPr>
                <w:rFonts w:asciiTheme="majorBidi" w:hAnsiTheme="majorBidi" w:cstheme="majorBidi"/>
                <w:sz w:val="24"/>
                <w:szCs w:val="24"/>
                <w:lang w:bidi="ar-KW"/>
              </w:rPr>
              <w:t>1</w:t>
            </w:r>
            <w:r w:rsidRPr="00115519">
              <w:rPr>
                <w:rFonts w:asciiTheme="majorBidi" w:hAnsiTheme="majorBidi" w:cstheme="majorBidi"/>
                <w:sz w:val="24"/>
                <w:szCs w:val="24"/>
                <w:lang w:bidi="ar-KW"/>
              </w:rPr>
              <w:t xml:space="preserve">          </w:t>
            </w:r>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lang w:val="en-US" w:bidi="ar-KW"/>
              </w:rPr>
            </w:pPr>
            <w:r w:rsidRPr="00115519">
              <w:rPr>
                <w:rFonts w:asciiTheme="majorBidi" w:hAnsiTheme="majorBidi" w:cstheme="majorBidi"/>
                <w:b/>
                <w:bCs/>
                <w:sz w:val="24"/>
                <w:szCs w:val="24"/>
                <w:lang w:val="en-US" w:bidi="ar-KW"/>
              </w:rPr>
              <w:t xml:space="preserve">6. </w:t>
            </w:r>
            <w:r w:rsidR="008D46A4" w:rsidRPr="00115519">
              <w:rPr>
                <w:rFonts w:asciiTheme="majorBidi" w:hAnsiTheme="majorBidi" w:cstheme="majorBidi"/>
                <w:b/>
                <w:bCs/>
                <w:sz w:val="24"/>
                <w:szCs w:val="24"/>
                <w:lang w:val="en-US" w:bidi="ar-KW"/>
              </w:rPr>
              <w:t>Office hours</w:t>
            </w:r>
          </w:p>
        </w:tc>
        <w:tc>
          <w:tcPr>
            <w:tcW w:w="3626" w:type="dxa"/>
          </w:tcPr>
          <w:p w:rsidR="008D46A4" w:rsidRPr="00115519" w:rsidRDefault="00A77FD0" w:rsidP="00B819F6">
            <w:pPr>
              <w:spacing w:after="0" w:line="240" w:lineRule="auto"/>
              <w:rPr>
                <w:rFonts w:asciiTheme="majorBidi" w:hAnsiTheme="majorBidi" w:cstheme="majorBidi"/>
                <w:sz w:val="24"/>
                <w:szCs w:val="24"/>
                <w:lang w:bidi="ar-KW"/>
              </w:rPr>
            </w:pPr>
            <w:r w:rsidRPr="00115519">
              <w:rPr>
                <w:rFonts w:asciiTheme="majorBidi" w:hAnsiTheme="majorBidi" w:cstheme="majorBidi"/>
                <w:sz w:val="24"/>
                <w:szCs w:val="24"/>
                <w:lang w:bidi="ar-KW"/>
              </w:rPr>
              <w:t>Tuesday</w:t>
            </w:r>
            <w:r w:rsidR="0036766B" w:rsidRPr="00115519">
              <w:rPr>
                <w:rFonts w:asciiTheme="majorBidi" w:hAnsiTheme="majorBidi" w:cstheme="majorBidi"/>
                <w:sz w:val="24"/>
                <w:szCs w:val="24"/>
                <w:lang w:bidi="ar-KW"/>
              </w:rPr>
              <w:t xml:space="preserve">: </w:t>
            </w:r>
            <w:r w:rsidR="00B819F6">
              <w:rPr>
                <w:rFonts w:asciiTheme="majorBidi" w:hAnsiTheme="majorBidi" w:cstheme="majorBidi"/>
                <w:sz w:val="24"/>
                <w:szCs w:val="24"/>
                <w:lang w:bidi="ar-KW"/>
              </w:rPr>
              <w:t>11</w:t>
            </w:r>
            <w:r w:rsidR="0036766B" w:rsidRPr="00115519">
              <w:rPr>
                <w:rFonts w:asciiTheme="majorBidi" w:hAnsiTheme="majorBidi" w:cstheme="majorBidi"/>
                <w:sz w:val="24"/>
                <w:szCs w:val="24"/>
                <w:lang w:bidi="ar-KW"/>
              </w:rPr>
              <w:t>:30-</w:t>
            </w:r>
            <w:r w:rsidR="00B819F6">
              <w:rPr>
                <w:rFonts w:asciiTheme="majorBidi" w:hAnsiTheme="majorBidi" w:cstheme="majorBidi"/>
                <w:sz w:val="24"/>
                <w:szCs w:val="24"/>
                <w:lang w:bidi="ar-KW"/>
              </w:rPr>
              <w:t>1</w:t>
            </w:r>
            <w:r w:rsidR="0036766B" w:rsidRPr="00115519">
              <w:rPr>
                <w:rFonts w:asciiTheme="majorBidi" w:hAnsiTheme="majorBidi" w:cstheme="majorBidi"/>
                <w:sz w:val="24"/>
                <w:szCs w:val="24"/>
                <w:lang w:bidi="ar-KW"/>
              </w:rPr>
              <w:t>:30</w:t>
            </w:r>
            <w:r w:rsidRPr="00115519">
              <w:rPr>
                <w:rFonts w:asciiTheme="majorBidi" w:hAnsiTheme="majorBidi" w:cstheme="majorBidi"/>
                <w:sz w:val="24"/>
                <w:szCs w:val="24"/>
                <w:lang w:bidi="ar-KW"/>
              </w:rPr>
              <w:t xml:space="preserve"> &amp; Thursday:8:30-</w:t>
            </w:r>
            <w:r w:rsidR="00B819F6">
              <w:rPr>
                <w:rFonts w:asciiTheme="majorBidi" w:hAnsiTheme="majorBidi" w:cstheme="majorBidi"/>
                <w:sz w:val="24"/>
                <w:szCs w:val="24"/>
                <w:lang w:bidi="ar-KW"/>
              </w:rPr>
              <w:t>12</w:t>
            </w:r>
            <w:r w:rsidRPr="00115519">
              <w:rPr>
                <w:rFonts w:asciiTheme="majorBidi" w:hAnsiTheme="majorBidi" w:cstheme="majorBidi"/>
                <w:sz w:val="24"/>
                <w:szCs w:val="24"/>
                <w:lang w:bidi="ar-KW"/>
              </w:rPr>
              <w:t>:30</w:t>
            </w:r>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lang w:val="en-US" w:bidi="ar-KW"/>
              </w:rPr>
            </w:pPr>
            <w:r w:rsidRPr="00115519">
              <w:rPr>
                <w:rFonts w:asciiTheme="majorBidi" w:hAnsiTheme="majorBidi" w:cstheme="majorBidi"/>
                <w:b/>
                <w:bCs/>
                <w:sz w:val="24"/>
                <w:szCs w:val="24"/>
                <w:lang w:val="en-US" w:bidi="ar-KW"/>
              </w:rPr>
              <w:t xml:space="preserve">7. </w:t>
            </w:r>
            <w:r w:rsidR="008D46A4" w:rsidRPr="00115519">
              <w:rPr>
                <w:rFonts w:asciiTheme="majorBidi" w:hAnsiTheme="majorBidi" w:cstheme="majorBidi"/>
                <w:b/>
                <w:bCs/>
                <w:sz w:val="24"/>
                <w:szCs w:val="24"/>
                <w:lang w:val="en-US" w:bidi="ar-KW"/>
              </w:rPr>
              <w:t>Course code</w:t>
            </w:r>
          </w:p>
        </w:tc>
        <w:tc>
          <w:tcPr>
            <w:tcW w:w="3626" w:type="dxa"/>
          </w:tcPr>
          <w:p w:rsidR="008D46A4" w:rsidRPr="00115519" w:rsidRDefault="008D46A4" w:rsidP="008E5751">
            <w:pPr>
              <w:spacing w:after="0" w:line="240" w:lineRule="auto"/>
              <w:rPr>
                <w:rFonts w:asciiTheme="majorBidi" w:hAnsiTheme="majorBidi" w:cstheme="majorBidi"/>
                <w:b/>
                <w:bCs/>
                <w:sz w:val="24"/>
                <w:szCs w:val="24"/>
                <w:lang w:bidi="ar-KW"/>
              </w:rPr>
            </w:pPr>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rtl/>
                <w:lang w:val="en-US" w:bidi="ar-KW"/>
              </w:rPr>
            </w:pPr>
            <w:r w:rsidRPr="00115519">
              <w:rPr>
                <w:rFonts w:asciiTheme="majorBidi" w:hAnsiTheme="majorBidi" w:cstheme="majorBidi"/>
                <w:b/>
                <w:bCs/>
                <w:sz w:val="24"/>
                <w:szCs w:val="24"/>
                <w:lang w:val="en-US" w:bidi="ar-KW"/>
              </w:rPr>
              <w:t xml:space="preserve">8. </w:t>
            </w:r>
            <w:r w:rsidR="008D46A4" w:rsidRPr="00115519">
              <w:rPr>
                <w:rFonts w:asciiTheme="majorBidi" w:hAnsiTheme="majorBidi" w:cstheme="majorBidi"/>
                <w:b/>
                <w:bCs/>
                <w:sz w:val="24"/>
                <w:szCs w:val="24"/>
                <w:lang w:val="en-US" w:bidi="ar-KW"/>
              </w:rPr>
              <w:t xml:space="preserve">Teacher's academic profile </w:t>
            </w:r>
          </w:p>
        </w:tc>
        <w:tc>
          <w:tcPr>
            <w:tcW w:w="3626" w:type="dxa"/>
          </w:tcPr>
          <w:p w:rsidR="00EC4D71" w:rsidRPr="00115519" w:rsidRDefault="00EC4D71" w:rsidP="0089188D">
            <w:pPr>
              <w:spacing w:line="240" w:lineRule="auto"/>
              <w:jc w:val="both"/>
              <w:rPr>
                <w:rFonts w:asciiTheme="majorBidi" w:eastAsia="Times New Roman" w:hAnsiTheme="majorBidi" w:cstheme="majorBidi"/>
                <w:color w:val="222222"/>
                <w:sz w:val="24"/>
                <w:szCs w:val="24"/>
              </w:rPr>
            </w:pPr>
            <w:proofErr w:type="spellStart"/>
            <w:r w:rsidRPr="00115519">
              <w:rPr>
                <w:rFonts w:asciiTheme="majorBidi" w:eastAsia="Times New Roman" w:hAnsiTheme="majorBidi" w:cstheme="majorBidi"/>
                <w:color w:val="222222"/>
                <w:sz w:val="24"/>
                <w:szCs w:val="24"/>
              </w:rPr>
              <w:t>Hazhar</w:t>
            </w:r>
            <w:proofErr w:type="spellEnd"/>
            <w:r w:rsidRPr="00115519">
              <w:rPr>
                <w:rFonts w:asciiTheme="majorBidi" w:eastAsia="Times New Roman" w:hAnsiTheme="majorBidi" w:cstheme="majorBidi"/>
                <w:color w:val="222222"/>
                <w:sz w:val="24"/>
                <w:szCs w:val="24"/>
              </w:rPr>
              <w:t xml:space="preserve"> </w:t>
            </w:r>
            <w:proofErr w:type="spellStart"/>
            <w:r w:rsidRPr="00115519">
              <w:rPr>
                <w:rFonts w:asciiTheme="majorBidi" w:eastAsia="Times New Roman" w:hAnsiTheme="majorBidi" w:cstheme="majorBidi"/>
                <w:color w:val="222222"/>
                <w:sz w:val="24"/>
                <w:szCs w:val="24"/>
              </w:rPr>
              <w:t>Blbas</w:t>
            </w:r>
            <w:proofErr w:type="spellEnd"/>
            <w:r w:rsidRPr="00115519">
              <w:rPr>
                <w:rFonts w:asciiTheme="majorBidi" w:eastAsia="Times New Roman" w:hAnsiTheme="majorBidi" w:cstheme="majorBidi"/>
                <w:color w:val="222222"/>
                <w:sz w:val="24"/>
                <w:szCs w:val="24"/>
              </w:rPr>
              <w:t xml:space="preserve"> is a lecturer in Statistics Department in College of Administration and Economics at </w:t>
            </w:r>
            <w:proofErr w:type="spellStart"/>
            <w:r w:rsidRPr="00115519">
              <w:rPr>
                <w:rFonts w:asciiTheme="majorBidi" w:eastAsia="Times New Roman" w:hAnsiTheme="majorBidi" w:cstheme="majorBidi"/>
                <w:color w:val="222222"/>
                <w:sz w:val="24"/>
                <w:szCs w:val="24"/>
              </w:rPr>
              <w:t>Salahaddin</w:t>
            </w:r>
            <w:proofErr w:type="spellEnd"/>
            <w:r w:rsidRPr="00115519">
              <w:rPr>
                <w:rFonts w:asciiTheme="majorBidi" w:eastAsia="Times New Roman" w:hAnsiTheme="majorBidi" w:cstheme="majorBidi"/>
                <w:color w:val="222222"/>
                <w:sz w:val="24"/>
                <w:szCs w:val="24"/>
              </w:rPr>
              <w:t xml:space="preserve"> University Erbil. He gained his bachelor degree in Statistics Department at </w:t>
            </w:r>
            <w:proofErr w:type="spellStart"/>
            <w:r w:rsidRPr="00115519">
              <w:rPr>
                <w:rFonts w:asciiTheme="majorBidi" w:eastAsia="Times New Roman" w:hAnsiTheme="majorBidi" w:cstheme="majorBidi"/>
                <w:color w:val="222222"/>
                <w:sz w:val="24"/>
                <w:szCs w:val="24"/>
              </w:rPr>
              <w:t>Salahaddin</w:t>
            </w:r>
            <w:proofErr w:type="spellEnd"/>
            <w:r w:rsidRPr="00115519">
              <w:rPr>
                <w:rFonts w:asciiTheme="majorBidi" w:eastAsia="Times New Roman" w:hAnsiTheme="majorBidi" w:cstheme="majorBidi"/>
                <w:color w:val="222222"/>
                <w:sz w:val="24"/>
                <w:szCs w:val="24"/>
              </w:rPr>
              <w:t xml:space="preserve"> University and he was the third student among 132 students with average 85.516 in 2007.  He has taught several classes as assistantship in this department during four years. He gained master degree scholarship in Applied Statistics at University of Central Florida in the United States of America with GPA 3.425 out of 4 on May 2014. After finishing his master degree, he came back to home to serve his country as much as he could and he has been working in several universities such as </w:t>
            </w:r>
            <w:proofErr w:type="spellStart"/>
            <w:r w:rsidRPr="00115519">
              <w:rPr>
                <w:rFonts w:asciiTheme="majorBidi" w:eastAsia="Times New Roman" w:hAnsiTheme="majorBidi" w:cstheme="majorBidi"/>
                <w:color w:val="222222"/>
                <w:sz w:val="24"/>
                <w:szCs w:val="24"/>
              </w:rPr>
              <w:t>Salahaddin</w:t>
            </w:r>
            <w:proofErr w:type="spellEnd"/>
            <w:r w:rsidRPr="00115519">
              <w:rPr>
                <w:rFonts w:asciiTheme="majorBidi" w:eastAsia="Times New Roman" w:hAnsiTheme="majorBidi" w:cstheme="majorBidi"/>
                <w:color w:val="222222"/>
                <w:sz w:val="24"/>
                <w:szCs w:val="24"/>
              </w:rPr>
              <w:t xml:space="preserve"> University, </w:t>
            </w:r>
            <w:proofErr w:type="spellStart"/>
            <w:r w:rsidRPr="00115519">
              <w:rPr>
                <w:rFonts w:asciiTheme="majorBidi" w:eastAsia="Times New Roman" w:hAnsiTheme="majorBidi" w:cstheme="majorBidi"/>
                <w:color w:val="222222"/>
                <w:sz w:val="24"/>
                <w:szCs w:val="24"/>
              </w:rPr>
              <w:t>Tishk</w:t>
            </w:r>
            <w:proofErr w:type="spellEnd"/>
            <w:r w:rsidRPr="00115519">
              <w:rPr>
                <w:rFonts w:asciiTheme="majorBidi" w:eastAsia="Times New Roman" w:hAnsiTheme="majorBidi" w:cstheme="majorBidi"/>
                <w:color w:val="222222"/>
                <w:sz w:val="24"/>
                <w:szCs w:val="24"/>
              </w:rPr>
              <w:t xml:space="preserve"> International University, Knowledge University, and </w:t>
            </w:r>
            <w:proofErr w:type="spellStart"/>
            <w:r w:rsidRPr="00115519">
              <w:rPr>
                <w:rFonts w:asciiTheme="majorBidi" w:eastAsia="Times New Roman" w:hAnsiTheme="majorBidi" w:cstheme="majorBidi"/>
                <w:color w:val="222222"/>
                <w:sz w:val="24"/>
                <w:szCs w:val="24"/>
              </w:rPr>
              <w:t>Cihan</w:t>
            </w:r>
            <w:proofErr w:type="spellEnd"/>
            <w:r w:rsidRPr="00115519">
              <w:rPr>
                <w:rFonts w:asciiTheme="majorBidi" w:eastAsia="Times New Roman" w:hAnsiTheme="majorBidi" w:cstheme="majorBidi"/>
                <w:color w:val="222222"/>
                <w:sz w:val="24"/>
                <w:szCs w:val="24"/>
              </w:rPr>
              <w:t xml:space="preserve"> University and he has taught several classes such as Principle of Statistics, Applied Statistics, Sampling, Survey, Regression Models, SPSS, and Academic Debate. </w:t>
            </w:r>
            <w:r w:rsidR="0089188D">
              <w:rPr>
                <w:rFonts w:asciiTheme="majorBidi" w:eastAsia="Times New Roman" w:hAnsiTheme="majorBidi" w:cstheme="majorBidi"/>
                <w:color w:val="222222"/>
                <w:sz w:val="24"/>
                <w:szCs w:val="24"/>
              </w:rPr>
              <w:t>H</w:t>
            </w:r>
            <w:r w:rsidRPr="00115519">
              <w:rPr>
                <w:rFonts w:asciiTheme="majorBidi" w:eastAsia="Times New Roman" w:hAnsiTheme="majorBidi" w:cstheme="majorBidi"/>
                <w:color w:val="222222"/>
                <w:sz w:val="24"/>
                <w:szCs w:val="24"/>
              </w:rPr>
              <w:t xml:space="preserve">e </w:t>
            </w:r>
            <w:r w:rsidR="0089188D">
              <w:rPr>
                <w:rFonts w:asciiTheme="majorBidi" w:eastAsia="Times New Roman" w:hAnsiTheme="majorBidi" w:cstheme="majorBidi"/>
                <w:color w:val="222222"/>
                <w:sz w:val="24"/>
                <w:szCs w:val="24"/>
              </w:rPr>
              <w:t>gained</w:t>
            </w:r>
            <w:r w:rsidRPr="00115519">
              <w:rPr>
                <w:rFonts w:asciiTheme="majorBidi" w:eastAsia="Times New Roman" w:hAnsiTheme="majorBidi" w:cstheme="majorBidi"/>
                <w:color w:val="222222"/>
                <w:sz w:val="24"/>
                <w:szCs w:val="24"/>
              </w:rPr>
              <w:t xml:space="preserve"> a </w:t>
            </w:r>
            <w:r w:rsidR="0089188D" w:rsidRPr="00115519">
              <w:rPr>
                <w:rFonts w:asciiTheme="majorBidi" w:eastAsia="Times New Roman" w:hAnsiTheme="majorBidi" w:cstheme="majorBidi"/>
                <w:color w:val="222222"/>
                <w:sz w:val="24"/>
                <w:szCs w:val="24"/>
              </w:rPr>
              <w:t>Ph</w:t>
            </w:r>
            <w:r w:rsidR="0089188D">
              <w:rPr>
                <w:rFonts w:asciiTheme="majorBidi" w:eastAsia="Times New Roman" w:hAnsiTheme="majorBidi" w:cstheme="majorBidi"/>
                <w:color w:val="222222"/>
                <w:sz w:val="24"/>
                <w:szCs w:val="24"/>
              </w:rPr>
              <w:t>.</w:t>
            </w:r>
            <w:r w:rsidR="0089188D" w:rsidRPr="00115519">
              <w:rPr>
                <w:rFonts w:asciiTheme="majorBidi" w:eastAsia="Times New Roman" w:hAnsiTheme="majorBidi" w:cstheme="majorBidi"/>
                <w:color w:val="222222"/>
                <w:sz w:val="24"/>
                <w:szCs w:val="24"/>
              </w:rPr>
              <w:t>D.</w:t>
            </w:r>
            <w:r w:rsidRPr="00115519">
              <w:rPr>
                <w:rFonts w:asciiTheme="majorBidi" w:eastAsia="Times New Roman" w:hAnsiTheme="majorBidi" w:cstheme="majorBidi"/>
                <w:color w:val="222222"/>
                <w:sz w:val="24"/>
                <w:szCs w:val="24"/>
              </w:rPr>
              <w:t xml:space="preserve"> in </w:t>
            </w:r>
            <w:r w:rsidR="0089188D">
              <w:rPr>
                <w:rFonts w:asciiTheme="majorBidi" w:eastAsia="Times New Roman" w:hAnsiTheme="majorBidi" w:cstheme="majorBidi"/>
                <w:color w:val="222222"/>
                <w:sz w:val="24"/>
                <w:szCs w:val="24"/>
              </w:rPr>
              <w:t xml:space="preserve">Applied </w:t>
            </w:r>
            <w:r w:rsidRPr="00115519">
              <w:rPr>
                <w:rFonts w:asciiTheme="majorBidi" w:eastAsia="Times New Roman" w:hAnsiTheme="majorBidi" w:cstheme="majorBidi"/>
                <w:color w:val="222222"/>
                <w:sz w:val="24"/>
                <w:szCs w:val="24"/>
              </w:rPr>
              <w:t xml:space="preserve">Statistics at </w:t>
            </w:r>
            <w:proofErr w:type="spellStart"/>
            <w:r w:rsidRPr="00115519">
              <w:rPr>
                <w:rFonts w:asciiTheme="majorBidi" w:eastAsia="Times New Roman" w:hAnsiTheme="majorBidi" w:cstheme="majorBidi"/>
                <w:color w:val="222222"/>
                <w:sz w:val="24"/>
                <w:szCs w:val="24"/>
              </w:rPr>
              <w:t>Salahaddin</w:t>
            </w:r>
            <w:proofErr w:type="spellEnd"/>
            <w:r w:rsidRPr="00115519">
              <w:rPr>
                <w:rFonts w:asciiTheme="majorBidi" w:eastAsia="Times New Roman" w:hAnsiTheme="majorBidi" w:cstheme="majorBidi"/>
                <w:color w:val="222222"/>
                <w:sz w:val="24"/>
                <w:szCs w:val="24"/>
              </w:rPr>
              <w:t xml:space="preserve"> University </w:t>
            </w:r>
            <w:r w:rsidR="0089188D">
              <w:rPr>
                <w:rFonts w:asciiTheme="majorBidi" w:eastAsia="Times New Roman" w:hAnsiTheme="majorBidi" w:cstheme="majorBidi"/>
                <w:color w:val="222222"/>
                <w:sz w:val="24"/>
                <w:szCs w:val="24"/>
              </w:rPr>
              <w:t>on October</w:t>
            </w:r>
            <w:r w:rsidRPr="00115519">
              <w:rPr>
                <w:rFonts w:asciiTheme="majorBidi" w:eastAsia="Times New Roman" w:hAnsiTheme="majorBidi" w:cstheme="majorBidi"/>
                <w:color w:val="222222"/>
                <w:sz w:val="24"/>
                <w:szCs w:val="24"/>
              </w:rPr>
              <w:t xml:space="preserve"> </w:t>
            </w:r>
            <w:r w:rsidR="0089188D">
              <w:rPr>
                <w:rFonts w:asciiTheme="majorBidi" w:eastAsia="Times New Roman" w:hAnsiTheme="majorBidi" w:cstheme="majorBidi"/>
                <w:color w:val="222222"/>
                <w:sz w:val="24"/>
                <w:szCs w:val="24"/>
              </w:rPr>
              <w:t>2022</w:t>
            </w:r>
            <w:r w:rsidRPr="00115519">
              <w:rPr>
                <w:rFonts w:asciiTheme="majorBidi" w:eastAsia="Times New Roman" w:hAnsiTheme="majorBidi" w:cstheme="majorBidi"/>
                <w:color w:val="222222"/>
                <w:sz w:val="24"/>
                <w:szCs w:val="24"/>
              </w:rPr>
              <w:t>.</w:t>
            </w:r>
          </w:p>
          <w:p w:rsidR="00EC4D71" w:rsidRPr="00115519" w:rsidRDefault="00EC4D71" w:rsidP="00EC4D71">
            <w:pPr>
              <w:spacing w:line="240" w:lineRule="auto"/>
              <w:jc w:val="both"/>
              <w:rPr>
                <w:rFonts w:asciiTheme="majorBidi" w:eastAsia="Times New Roman" w:hAnsiTheme="majorBidi" w:cstheme="majorBidi"/>
                <w:color w:val="222222"/>
                <w:sz w:val="24"/>
                <w:szCs w:val="24"/>
              </w:rPr>
            </w:pPr>
            <w:r w:rsidRPr="00115519">
              <w:rPr>
                <w:rFonts w:asciiTheme="majorBidi" w:eastAsia="Times New Roman" w:hAnsiTheme="majorBidi" w:cstheme="majorBidi"/>
                <w:color w:val="222222"/>
                <w:sz w:val="24"/>
                <w:szCs w:val="24"/>
              </w:rPr>
              <w:lastRenderedPageBreak/>
              <w:t xml:space="preserve">He is a founder of STAT Office for Statistical Data Analysis and Training, in this </w:t>
            </w:r>
            <w:proofErr w:type="spellStart"/>
            <w:r w:rsidRPr="00115519">
              <w:rPr>
                <w:rFonts w:asciiTheme="majorBidi" w:eastAsia="Times New Roman" w:hAnsiTheme="majorBidi" w:cstheme="majorBidi"/>
                <w:color w:val="222222"/>
                <w:sz w:val="24"/>
                <w:szCs w:val="24"/>
              </w:rPr>
              <w:t>center</w:t>
            </w:r>
            <w:proofErr w:type="spellEnd"/>
            <w:r w:rsidRPr="00115519">
              <w:rPr>
                <w:rFonts w:asciiTheme="majorBidi" w:eastAsia="Times New Roman" w:hAnsiTheme="majorBidi" w:cstheme="majorBidi"/>
                <w:color w:val="222222"/>
                <w:sz w:val="24"/>
                <w:szCs w:val="24"/>
              </w:rPr>
              <w:t xml:space="preserve"> they will help all undergraduate and graduate students in writing their thesis or dissertation especially in practical section. In STAT Office, he has worked with several master and PhD students as external supervisor. </w:t>
            </w:r>
            <w:proofErr w:type="spellStart"/>
            <w:r w:rsidRPr="00115519">
              <w:rPr>
                <w:rFonts w:asciiTheme="majorBidi" w:eastAsia="Times New Roman" w:hAnsiTheme="majorBidi" w:cstheme="majorBidi"/>
                <w:color w:val="222222"/>
                <w:sz w:val="24"/>
                <w:szCs w:val="24"/>
              </w:rPr>
              <w:t>Hazhar</w:t>
            </w:r>
            <w:proofErr w:type="spellEnd"/>
            <w:r w:rsidRPr="00115519">
              <w:rPr>
                <w:rFonts w:asciiTheme="majorBidi" w:eastAsia="Times New Roman" w:hAnsiTheme="majorBidi" w:cstheme="majorBidi"/>
                <w:color w:val="222222"/>
                <w:sz w:val="24"/>
                <w:szCs w:val="24"/>
              </w:rPr>
              <w:t xml:space="preserve"> </w:t>
            </w:r>
            <w:proofErr w:type="spellStart"/>
            <w:r w:rsidRPr="00115519">
              <w:rPr>
                <w:rFonts w:asciiTheme="majorBidi" w:eastAsia="Times New Roman" w:hAnsiTheme="majorBidi" w:cstheme="majorBidi"/>
                <w:color w:val="222222"/>
                <w:sz w:val="24"/>
                <w:szCs w:val="24"/>
              </w:rPr>
              <w:t>Blbas</w:t>
            </w:r>
            <w:proofErr w:type="spellEnd"/>
            <w:r w:rsidRPr="00115519">
              <w:rPr>
                <w:rFonts w:asciiTheme="majorBidi" w:eastAsia="Times New Roman" w:hAnsiTheme="majorBidi" w:cstheme="majorBidi"/>
                <w:color w:val="222222"/>
                <w:sz w:val="24"/>
                <w:szCs w:val="24"/>
              </w:rPr>
              <w:t xml:space="preserve"> also has supervised several final projects of Bachelor in his main filed.</w:t>
            </w:r>
          </w:p>
          <w:p w:rsidR="00EC4D71" w:rsidRPr="00115519" w:rsidRDefault="00EC4D71" w:rsidP="00B819F6">
            <w:pPr>
              <w:spacing w:line="240" w:lineRule="auto"/>
              <w:jc w:val="both"/>
              <w:rPr>
                <w:rFonts w:asciiTheme="majorBidi" w:eastAsia="Times New Roman" w:hAnsiTheme="majorBidi" w:cstheme="majorBidi"/>
                <w:color w:val="222222"/>
                <w:sz w:val="24"/>
                <w:szCs w:val="24"/>
              </w:rPr>
            </w:pPr>
            <w:proofErr w:type="spellStart"/>
            <w:r w:rsidRPr="00115519">
              <w:rPr>
                <w:rFonts w:asciiTheme="majorBidi" w:eastAsia="Times New Roman" w:hAnsiTheme="majorBidi" w:cstheme="majorBidi"/>
                <w:color w:val="222222"/>
                <w:sz w:val="24"/>
                <w:szCs w:val="24"/>
              </w:rPr>
              <w:t>Hazhar</w:t>
            </w:r>
            <w:proofErr w:type="spellEnd"/>
            <w:r w:rsidRPr="00115519">
              <w:rPr>
                <w:rFonts w:asciiTheme="majorBidi" w:eastAsia="Times New Roman" w:hAnsiTheme="majorBidi" w:cstheme="majorBidi"/>
                <w:color w:val="222222"/>
                <w:sz w:val="24"/>
                <w:szCs w:val="24"/>
              </w:rPr>
              <w:t xml:space="preserve"> </w:t>
            </w:r>
            <w:proofErr w:type="spellStart"/>
            <w:r w:rsidRPr="00115519">
              <w:rPr>
                <w:rFonts w:asciiTheme="majorBidi" w:eastAsia="Times New Roman" w:hAnsiTheme="majorBidi" w:cstheme="majorBidi"/>
                <w:color w:val="222222"/>
                <w:sz w:val="24"/>
                <w:szCs w:val="24"/>
              </w:rPr>
              <w:t>Blbas</w:t>
            </w:r>
            <w:proofErr w:type="spellEnd"/>
            <w:r w:rsidRPr="00115519">
              <w:rPr>
                <w:rFonts w:asciiTheme="majorBidi" w:eastAsia="Times New Roman" w:hAnsiTheme="majorBidi" w:cstheme="majorBidi"/>
                <w:color w:val="222222"/>
                <w:sz w:val="24"/>
                <w:szCs w:val="24"/>
              </w:rPr>
              <w:t xml:space="preserve"> has published </w:t>
            </w:r>
            <w:r w:rsidR="00B819F6">
              <w:rPr>
                <w:rFonts w:asciiTheme="majorBidi" w:eastAsia="Times New Roman" w:hAnsiTheme="majorBidi" w:cstheme="majorBidi"/>
                <w:color w:val="222222"/>
                <w:sz w:val="24"/>
                <w:szCs w:val="24"/>
              </w:rPr>
              <w:t>17</w:t>
            </w:r>
            <w:r w:rsidRPr="00115519">
              <w:rPr>
                <w:rFonts w:asciiTheme="majorBidi" w:eastAsia="Times New Roman" w:hAnsiTheme="majorBidi" w:cstheme="majorBidi"/>
                <w:color w:val="222222"/>
                <w:sz w:val="24"/>
                <w:szCs w:val="24"/>
              </w:rPr>
              <w:t xml:space="preserve"> papers, </w:t>
            </w:r>
            <w:r w:rsidR="0089188D">
              <w:rPr>
                <w:rFonts w:asciiTheme="majorBidi" w:eastAsia="Times New Roman" w:hAnsiTheme="majorBidi" w:cstheme="majorBidi"/>
                <w:color w:val="222222"/>
                <w:sz w:val="24"/>
                <w:szCs w:val="24"/>
              </w:rPr>
              <w:t>five</w:t>
            </w:r>
            <w:r w:rsidRPr="00115519">
              <w:rPr>
                <w:rFonts w:asciiTheme="majorBidi" w:eastAsia="Times New Roman" w:hAnsiTheme="majorBidi" w:cstheme="majorBidi"/>
                <w:color w:val="222222"/>
                <w:sz w:val="24"/>
                <w:szCs w:val="24"/>
              </w:rPr>
              <w:t xml:space="preserve"> of them in Scopus and one of them in Thomson Reuters and he has </w:t>
            </w:r>
            <w:r w:rsidR="00B819F6">
              <w:rPr>
                <w:rFonts w:asciiTheme="majorBidi" w:eastAsia="Times New Roman" w:hAnsiTheme="majorBidi" w:cstheme="majorBidi"/>
                <w:color w:val="222222"/>
                <w:sz w:val="24"/>
                <w:szCs w:val="24"/>
              </w:rPr>
              <w:t>122</w:t>
            </w:r>
            <w:r w:rsidRPr="00115519">
              <w:rPr>
                <w:rFonts w:asciiTheme="majorBidi" w:eastAsia="Times New Roman" w:hAnsiTheme="majorBidi" w:cstheme="majorBidi"/>
                <w:color w:val="222222"/>
                <w:sz w:val="24"/>
                <w:szCs w:val="24"/>
              </w:rPr>
              <w:t xml:space="preserve"> citations from now. Also he has written one academic book entitled Elementary of Statistics by English Language which is helpful for all students who study in Statistics Department or in different major.</w:t>
            </w:r>
          </w:p>
          <w:p w:rsidR="006766CD" w:rsidRPr="00115519" w:rsidRDefault="00213D3A" w:rsidP="00EC4D71">
            <w:pPr>
              <w:spacing w:line="240" w:lineRule="auto"/>
              <w:jc w:val="both"/>
              <w:rPr>
                <w:rFonts w:asciiTheme="majorBidi" w:eastAsia="Times New Roman" w:hAnsiTheme="majorBidi" w:cstheme="majorBidi"/>
                <w:color w:val="222222"/>
                <w:sz w:val="24"/>
                <w:szCs w:val="24"/>
                <w:rtl/>
              </w:rPr>
            </w:pPr>
            <w:hyperlink r:id="rId8" w:history="1">
              <w:r w:rsidR="00EC4D71" w:rsidRPr="00115519">
                <w:rPr>
                  <w:rFonts w:asciiTheme="majorBidi" w:eastAsia="Times New Roman" w:hAnsiTheme="majorBidi" w:cstheme="majorBidi"/>
                  <w:color w:val="222222"/>
                  <w:sz w:val="24"/>
                  <w:szCs w:val="24"/>
                </w:rPr>
                <w:t>Finally,</w:t>
              </w:r>
            </w:hyperlink>
            <w:r w:rsidR="00EC4D71" w:rsidRPr="00115519">
              <w:rPr>
                <w:rFonts w:asciiTheme="majorBidi" w:eastAsia="Times New Roman" w:hAnsiTheme="majorBidi" w:cstheme="majorBidi"/>
                <w:color w:val="222222"/>
                <w:sz w:val="24"/>
                <w:szCs w:val="24"/>
              </w:rPr>
              <w:t xml:space="preserve"> he is an Editorial Board Member at International Research Journal of Science, Technology, Education, and Management (IRJSTEM) on August 5 2021- present</w:t>
            </w:r>
          </w:p>
        </w:tc>
      </w:tr>
      <w:tr w:rsidR="008D46A4" w:rsidRPr="00747A9A" w:rsidTr="00CB1D2C">
        <w:tc>
          <w:tcPr>
            <w:tcW w:w="5467" w:type="dxa"/>
          </w:tcPr>
          <w:p w:rsidR="008D46A4" w:rsidRPr="00115519" w:rsidRDefault="00CF5475" w:rsidP="00CF5475">
            <w:pPr>
              <w:spacing w:after="0" w:line="240" w:lineRule="auto"/>
              <w:rPr>
                <w:rFonts w:asciiTheme="majorBidi" w:hAnsiTheme="majorBidi" w:cstheme="majorBidi"/>
                <w:b/>
                <w:bCs/>
                <w:sz w:val="24"/>
                <w:szCs w:val="24"/>
                <w:lang w:val="en-US" w:bidi="ar-KW"/>
              </w:rPr>
            </w:pPr>
            <w:r w:rsidRPr="00115519">
              <w:rPr>
                <w:rFonts w:asciiTheme="majorBidi" w:hAnsiTheme="majorBidi" w:cstheme="majorBidi"/>
                <w:b/>
                <w:bCs/>
                <w:sz w:val="24"/>
                <w:szCs w:val="24"/>
                <w:lang w:val="en-US" w:bidi="ar-KW"/>
              </w:rPr>
              <w:lastRenderedPageBreak/>
              <w:t xml:space="preserve">9. </w:t>
            </w:r>
            <w:r w:rsidR="008D46A4" w:rsidRPr="00115519">
              <w:rPr>
                <w:rFonts w:asciiTheme="majorBidi" w:hAnsiTheme="majorBidi" w:cstheme="majorBidi"/>
                <w:b/>
                <w:bCs/>
                <w:sz w:val="24"/>
                <w:szCs w:val="24"/>
                <w:lang w:val="en-US" w:bidi="ar-KW"/>
              </w:rPr>
              <w:t>Keywords</w:t>
            </w:r>
          </w:p>
        </w:tc>
        <w:tc>
          <w:tcPr>
            <w:tcW w:w="3626" w:type="dxa"/>
          </w:tcPr>
          <w:p w:rsidR="008D46A4" w:rsidRPr="00115519" w:rsidRDefault="008D46A4" w:rsidP="001B62B8">
            <w:pPr>
              <w:spacing w:after="0" w:line="240" w:lineRule="auto"/>
              <w:rPr>
                <w:rFonts w:asciiTheme="majorBidi" w:hAnsiTheme="majorBidi" w:cstheme="majorBidi"/>
                <w:b/>
                <w:bCs/>
                <w:color w:val="FF0000"/>
                <w:sz w:val="24"/>
                <w:szCs w:val="24"/>
                <w:lang w:val="en-US" w:bidi="ar-KW"/>
              </w:rPr>
            </w:pPr>
          </w:p>
        </w:tc>
      </w:tr>
      <w:tr w:rsidR="008D46A4" w:rsidRPr="00747A9A" w:rsidTr="00CB1D2C">
        <w:trPr>
          <w:trHeight w:val="1125"/>
        </w:trPr>
        <w:tc>
          <w:tcPr>
            <w:tcW w:w="9093" w:type="dxa"/>
            <w:gridSpan w:val="2"/>
          </w:tcPr>
          <w:p w:rsidR="008D46A4" w:rsidRPr="00115519" w:rsidRDefault="00CF5475" w:rsidP="006C7FBA">
            <w:pPr>
              <w:spacing w:after="0" w:line="240" w:lineRule="auto"/>
              <w:rPr>
                <w:rFonts w:asciiTheme="majorBidi" w:hAnsiTheme="majorBidi" w:cstheme="majorBidi"/>
                <w:sz w:val="24"/>
                <w:szCs w:val="24"/>
                <w:lang w:val="en-US" w:bidi="ar-KW"/>
              </w:rPr>
            </w:pPr>
            <w:r w:rsidRPr="00115519">
              <w:rPr>
                <w:rFonts w:asciiTheme="majorBidi" w:hAnsiTheme="majorBidi" w:cstheme="majorBidi"/>
                <w:sz w:val="24"/>
                <w:szCs w:val="24"/>
                <w:lang w:bidi="ar-KW"/>
              </w:rPr>
              <w:t xml:space="preserve">10.  </w:t>
            </w:r>
            <w:r w:rsidR="008D46A4" w:rsidRPr="00115519">
              <w:rPr>
                <w:rFonts w:asciiTheme="majorBidi" w:hAnsiTheme="majorBidi" w:cstheme="majorBidi"/>
                <w:sz w:val="24"/>
                <w:szCs w:val="24"/>
                <w:lang w:bidi="ar-KW"/>
              </w:rPr>
              <w:t>Course overview:</w:t>
            </w:r>
            <w:r w:rsidR="006766CD" w:rsidRPr="00115519">
              <w:rPr>
                <w:rFonts w:asciiTheme="majorBidi" w:hAnsiTheme="majorBidi" w:cstheme="majorBidi"/>
                <w:sz w:val="24"/>
                <w:szCs w:val="24"/>
                <w:lang w:val="en-US" w:bidi="ar-KW"/>
              </w:rPr>
              <w:t xml:space="preserve"> </w:t>
            </w:r>
          </w:p>
          <w:p w:rsidR="006C7FBA" w:rsidRPr="00115519" w:rsidRDefault="00262E2F" w:rsidP="00BE74D0">
            <w:pPr>
              <w:jc w:val="both"/>
              <w:rPr>
                <w:rFonts w:asciiTheme="majorBidi" w:hAnsiTheme="majorBidi" w:cstheme="majorBidi"/>
                <w:sz w:val="24"/>
                <w:szCs w:val="24"/>
                <w:rtl/>
                <w:lang w:val="en-US" w:bidi="ar-KW"/>
              </w:rPr>
            </w:pPr>
            <w:r w:rsidRPr="00115519">
              <w:rPr>
                <w:rFonts w:asciiTheme="majorBidi" w:hAnsiTheme="majorBidi" w:cstheme="majorBidi"/>
                <w:sz w:val="24"/>
                <w:szCs w:val="24"/>
                <w:lang w:val="en-US" w:bidi="ar-KW"/>
              </w:rPr>
              <w:t xml:space="preserve">   </w:t>
            </w:r>
            <w:r w:rsidR="006C7FBA" w:rsidRPr="00115519">
              <w:rPr>
                <w:rFonts w:asciiTheme="majorBidi" w:hAnsiTheme="majorBidi" w:cstheme="majorBidi"/>
                <w:sz w:val="24"/>
                <w:szCs w:val="24"/>
                <w:lang w:val="en-US" w:bidi="ar-KW"/>
              </w:rPr>
              <w:t xml:space="preserve">The </w:t>
            </w:r>
            <w:r w:rsidR="009003C7" w:rsidRPr="00115519">
              <w:rPr>
                <w:rFonts w:asciiTheme="majorBidi" w:hAnsiTheme="majorBidi" w:cstheme="majorBidi"/>
                <w:sz w:val="24"/>
                <w:szCs w:val="24"/>
                <w:lang w:val="en-US" w:bidi="ar-KW"/>
              </w:rPr>
              <w:t>Bio-Statistics course</w:t>
            </w:r>
            <w:r w:rsidR="006C7FBA" w:rsidRPr="00115519">
              <w:rPr>
                <w:rFonts w:asciiTheme="majorBidi" w:hAnsiTheme="majorBidi" w:cstheme="majorBidi"/>
                <w:sz w:val="24"/>
                <w:szCs w:val="24"/>
                <w:lang w:val="en-US" w:bidi="ar-KW"/>
              </w:rPr>
              <w:t xml:space="preserve"> </w:t>
            </w:r>
            <w:r w:rsidR="00BE74D0" w:rsidRPr="00115519">
              <w:rPr>
                <w:rFonts w:asciiTheme="majorBidi" w:hAnsiTheme="majorBidi" w:cstheme="majorBidi"/>
                <w:sz w:val="24"/>
                <w:szCs w:val="24"/>
                <w:lang w:val="en-US" w:bidi="ar-KW"/>
              </w:rPr>
              <w:t>is related to all majors such as Economics,</w:t>
            </w:r>
            <w:r w:rsidR="006C7FBA" w:rsidRPr="00115519">
              <w:rPr>
                <w:rFonts w:asciiTheme="majorBidi" w:hAnsiTheme="majorBidi" w:cstheme="majorBidi"/>
                <w:sz w:val="24"/>
                <w:szCs w:val="24"/>
                <w:lang w:val="en-US" w:bidi="ar-KW"/>
              </w:rPr>
              <w:t xml:space="preserve"> </w:t>
            </w:r>
            <w:r w:rsidR="00BE74D0" w:rsidRPr="00115519">
              <w:rPr>
                <w:rFonts w:asciiTheme="majorBidi" w:hAnsiTheme="majorBidi" w:cstheme="majorBidi"/>
                <w:sz w:val="24"/>
                <w:szCs w:val="24"/>
                <w:lang w:val="en-US" w:bidi="ar-KW"/>
              </w:rPr>
              <w:t>Biology, Medical Analysis, Engineering, Finance, B</w:t>
            </w:r>
            <w:r w:rsidR="006C7FBA" w:rsidRPr="00115519">
              <w:rPr>
                <w:rFonts w:asciiTheme="majorBidi" w:hAnsiTheme="majorBidi" w:cstheme="majorBidi"/>
                <w:sz w:val="24"/>
                <w:szCs w:val="24"/>
                <w:lang w:val="en-US" w:bidi="ar-KW"/>
              </w:rPr>
              <w:t>usiness,</w:t>
            </w:r>
            <w:r w:rsidR="00BE74D0" w:rsidRPr="00115519">
              <w:rPr>
                <w:rFonts w:asciiTheme="majorBidi" w:hAnsiTheme="majorBidi" w:cstheme="majorBidi"/>
                <w:sz w:val="24"/>
                <w:szCs w:val="24"/>
                <w:lang w:val="en-US" w:bidi="ar-KW"/>
              </w:rPr>
              <w:t xml:space="preserve"> Accounting,</w:t>
            </w:r>
            <w:r w:rsidR="006C7FBA" w:rsidRPr="00115519">
              <w:rPr>
                <w:rFonts w:asciiTheme="majorBidi" w:hAnsiTheme="majorBidi" w:cstheme="majorBidi"/>
                <w:sz w:val="24"/>
                <w:szCs w:val="24"/>
                <w:lang w:val="en-US" w:bidi="ar-KW"/>
              </w:rPr>
              <w:t xml:space="preserve"> </w:t>
            </w:r>
            <w:r w:rsidR="00BE74D0" w:rsidRPr="00115519">
              <w:rPr>
                <w:rFonts w:asciiTheme="majorBidi" w:hAnsiTheme="majorBidi" w:cstheme="majorBidi"/>
                <w:sz w:val="24"/>
                <w:szCs w:val="24"/>
                <w:lang w:val="en-US" w:bidi="ar-KW"/>
              </w:rPr>
              <w:t>and so on. Furthermore, this course can make a decision in the sample that have collected from</w:t>
            </w:r>
            <w:r w:rsidR="006C7FBA" w:rsidRPr="00115519">
              <w:rPr>
                <w:rFonts w:asciiTheme="majorBidi" w:hAnsiTheme="majorBidi" w:cstheme="majorBidi"/>
                <w:sz w:val="24"/>
                <w:szCs w:val="24"/>
                <w:lang w:val="en-US" w:bidi="ar-KW"/>
              </w:rPr>
              <w:t xml:space="preserve"> </w:t>
            </w:r>
            <w:r w:rsidR="00BE74D0" w:rsidRPr="00115519">
              <w:rPr>
                <w:rFonts w:asciiTheme="majorBidi" w:hAnsiTheme="majorBidi" w:cstheme="majorBidi"/>
                <w:sz w:val="24"/>
                <w:szCs w:val="24"/>
                <w:lang w:val="en-US" w:bidi="ar-KW"/>
              </w:rPr>
              <w:t>population and it is one of the important course for the researchers during their work in their thesis or dissertation.</w:t>
            </w:r>
          </w:p>
        </w:tc>
      </w:tr>
      <w:tr w:rsidR="00FD437F" w:rsidRPr="00747A9A" w:rsidTr="00CB1D2C">
        <w:trPr>
          <w:trHeight w:val="850"/>
        </w:trPr>
        <w:tc>
          <w:tcPr>
            <w:tcW w:w="9093" w:type="dxa"/>
            <w:gridSpan w:val="2"/>
          </w:tcPr>
          <w:p w:rsidR="00FD437F" w:rsidRPr="00115519" w:rsidRDefault="00CF5475" w:rsidP="00FD437F">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11. </w:t>
            </w:r>
            <w:r w:rsidR="00FD437F" w:rsidRPr="00115519">
              <w:rPr>
                <w:rFonts w:asciiTheme="majorBidi" w:hAnsiTheme="majorBidi" w:cstheme="majorBidi"/>
                <w:b/>
                <w:bCs/>
                <w:sz w:val="24"/>
                <w:szCs w:val="24"/>
                <w:lang w:bidi="ar-KW"/>
              </w:rPr>
              <w:t>Course objective:</w:t>
            </w:r>
          </w:p>
          <w:p w:rsidR="00925AE7" w:rsidRPr="00115519" w:rsidRDefault="00925AE7" w:rsidP="00BF1337">
            <w:pPr>
              <w:spacing w:after="0" w:line="240" w:lineRule="auto"/>
              <w:jc w:val="both"/>
              <w:rPr>
                <w:rFonts w:asciiTheme="majorBidi" w:hAnsiTheme="majorBidi" w:cstheme="majorBidi"/>
                <w:sz w:val="24"/>
                <w:szCs w:val="24"/>
                <w:lang w:bidi="ar-KW"/>
              </w:rPr>
            </w:pPr>
            <w:r w:rsidRPr="00115519">
              <w:rPr>
                <w:rFonts w:asciiTheme="majorBidi" w:hAnsiTheme="majorBidi" w:cstheme="majorBidi"/>
                <w:sz w:val="24"/>
                <w:szCs w:val="24"/>
                <w:lang w:bidi="ar-KW"/>
              </w:rPr>
              <w:t xml:space="preserve">There are </w:t>
            </w:r>
            <w:r w:rsidR="00BF1337" w:rsidRPr="00115519">
              <w:rPr>
                <w:rFonts w:asciiTheme="majorBidi" w:hAnsiTheme="majorBidi" w:cstheme="majorBidi"/>
                <w:sz w:val="24"/>
                <w:szCs w:val="24"/>
                <w:lang w:bidi="ar-KW"/>
              </w:rPr>
              <w:t>variant</w:t>
            </w:r>
            <w:r w:rsidRPr="00115519">
              <w:rPr>
                <w:rFonts w:asciiTheme="majorBidi" w:hAnsiTheme="majorBidi" w:cstheme="majorBidi"/>
                <w:sz w:val="24"/>
                <w:szCs w:val="24"/>
                <w:lang w:bidi="ar-KW"/>
              </w:rPr>
              <w:t xml:space="preserve"> important </w:t>
            </w:r>
            <w:r w:rsidR="00BF1337" w:rsidRPr="00115519">
              <w:rPr>
                <w:rFonts w:asciiTheme="majorBidi" w:hAnsiTheme="majorBidi" w:cstheme="majorBidi"/>
                <w:sz w:val="24"/>
                <w:szCs w:val="24"/>
                <w:lang w:bidi="ar-KW"/>
              </w:rPr>
              <w:t>tests</w:t>
            </w:r>
            <w:r w:rsidRPr="00115519">
              <w:rPr>
                <w:rFonts w:asciiTheme="majorBidi" w:hAnsiTheme="majorBidi" w:cstheme="majorBidi"/>
                <w:sz w:val="24"/>
                <w:szCs w:val="24"/>
                <w:lang w:bidi="ar-KW"/>
              </w:rPr>
              <w:t xml:space="preserve"> that students have to learn in this course before they go to the </w:t>
            </w:r>
            <w:r w:rsidR="00BF1337" w:rsidRPr="00115519">
              <w:rPr>
                <w:rFonts w:asciiTheme="majorBidi" w:hAnsiTheme="majorBidi" w:cstheme="majorBidi"/>
                <w:sz w:val="24"/>
                <w:szCs w:val="24"/>
                <w:lang w:bidi="ar-KW"/>
              </w:rPr>
              <w:t>next</w:t>
            </w:r>
            <w:r w:rsidRPr="00115519">
              <w:rPr>
                <w:rFonts w:asciiTheme="majorBidi" w:hAnsiTheme="majorBidi" w:cstheme="majorBidi"/>
                <w:sz w:val="24"/>
                <w:szCs w:val="24"/>
                <w:lang w:bidi="ar-KW"/>
              </w:rPr>
              <w:t xml:space="preserve"> stages. </w:t>
            </w:r>
            <w:r w:rsidR="00BF1337" w:rsidRPr="00115519">
              <w:rPr>
                <w:rFonts w:asciiTheme="majorBidi" w:hAnsiTheme="majorBidi" w:cstheme="majorBidi"/>
                <w:sz w:val="24"/>
                <w:szCs w:val="24"/>
                <w:lang w:bidi="ar-KW"/>
              </w:rPr>
              <w:t>Students can learn these things in below</w:t>
            </w:r>
            <w:r w:rsidRPr="00115519">
              <w:rPr>
                <w:rFonts w:asciiTheme="majorBidi" w:hAnsiTheme="majorBidi" w:cstheme="majorBidi"/>
                <w:sz w:val="24"/>
                <w:szCs w:val="24"/>
                <w:lang w:bidi="ar-KW"/>
              </w:rPr>
              <w:t>.</w:t>
            </w:r>
          </w:p>
          <w:p w:rsidR="00925AE7" w:rsidRPr="00115519" w:rsidRDefault="00925AE7" w:rsidP="00D56D52">
            <w:pPr>
              <w:spacing w:after="0" w:line="240" w:lineRule="auto"/>
              <w:jc w:val="both"/>
              <w:rPr>
                <w:rFonts w:asciiTheme="majorBidi" w:hAnsiTheme="majorBidi" w:cstheme="majorBidi"/>
                <w:sz w:val="24"/>
                <w:szCs w:val="24"/>
                <w:lang w:bidi="ar-KW"/>
              </w:rPr>
            </w:pPr>
          </w:p>
          <w:p w:rsidR="00CB1D2C" w:rsidRPr="00115519" w:rsidRDefault="00CB1D2C" w:rsidP="00CB1D2C">
            <w:pPr>
              <w:pStyle w:val="ListParagraph"/>
              <w:spacing w:after="0" w:line="360" w:lineRule="auto"/>
              <w:jc w:val="lowKashida"/>
              <w:rPr>
                <w:rFonts w:asciiTheme="majorBidi" w:hAnsiTheme="majorBidi" w:cstheme="majorBidi"/>
                <w:sz w:val="24"/>
                <w:szCs w:val="24"/>
                <w:rtl/>
              </w:rPr>
            </w:pPr>
            <w:r w:rsidRPr="00115519">
              <w:rPr>
                <w:rFonts w:asciiTheme="majorBidi" w:hAnsiTheme="majorBidi" w:cstheme="majorBidi"/>
                <w:sz w:val="24"/>
                <w:szCs w:val="24"/>
              </w:rPr>
              <w:t xml:space="preserve">A. Understanding types of data, and appropriate statistical tools for their analysis. </w:t>
            </w:r>
          </w:p>
          <w:p w:rsidR="00CB1D2C" w:rsidRPr="00115519" w:rsidRDefault="00CB1D2C" w:rsidP="00CB1D2C">
            <w:pPr>
              <w:pStyle w:val="ListParagraph"/>
              <w:spacing w:after="0" w:line="360" w:lineRule="auto"/>
              <w:jc w:val="lowKashida"/>
              <w:rPr>
                <w:rFonts w:asciiTheme="majorBidi" w:hAnsiTheme="majorBidi" w:cstheme="majorBidi"/>
                <w:sz w:val="24"/>
                <w:szCs w:val="24"/>
              </w:rPr>
            </w:pPr>
            <w:r w:rsidRPr="00115519">
              <w:rPr>
                <w:rFonts w:asciiTheme="majorBidi" w:hAnsiTheme="majorBidi" w:cstheme="majorBidi"/>
                <w:sz w:val="24"/>
                <w:szCs w:val="24"/>
              </w:rPr>
              <w:t xml:space="preserve">B. Describing data using tables, graphs, or numbers. </w:t>
            </w:r>
          </w:p>
          <w:p w:rsidR="00BF1337" w:rsidRPr="00115519" w:rsidRDefault="00BF1337" w:rsidP="00CB1D2C">
            <w:pPr>
              <w:pStyle w:val="ListParagraph"/>
              <w:spacing w:after="0" w:line="360" w:lineRule="auto"/>
              <w:jc w:val="lowKashida"/>
              <w:rPr>
                <w:rFonts w:asciiTheme="majorBidi" w:hAnsiTheme="majorBidi" w:cstheme="majorBidi"/>
                <w:sz w:val="24"/>
                <w:szCs w:val="24"/>
                <w:rtl/>
              </w:rPr>
            </w:pPr>
            <w:r w:rsidRPr="00115519">
              <w:rPr>
                <w:rFonts w:asciiTheme="majorBidi" w:hAnsiTheme="majorBidi" w:cstheme="majorBidi"/>
                <w:sz w:val="24"/>
                <w:szCs w:val="24"/>
              </w:rPr>
              <w:t>C. Testing hypothesis in different datasets</w:t>
            </w:r>
          </w:p>
          <w:p w:rsidR="00CB1D2C" w:rsidRPr="00115519" w:rsidRDefault="00BF1337" w:rsidP="00CB1D2C">
            <w:pPr>
              <w:pStyle w:val="ListParagraph"/>
              <w:spacing w:after="0" w:line="360" w:lineRule="auto"/>
              <w:jc w:val="lowKashida"/>
              <w:rPr>
                <w:rFonts w:asciiTheme="majorBidi" w:hAnsiTheme="majorBidi" w:cstheme="majorBidi"/>
                <w:sz w:val="24"/>
                <w:szCs w:val="24"/>
                <w:rtl/>
              </w:rPr>
            </w:pPr>
            <w:r w:rsidRPr="00115519">
              <w:rPr>
                <w:rFonts w:asciiTheme="majorBidi" w:hAnsiTheme="majorBidi" w:cstheme="majorBidi"/>
                <w:sz w:val="24"/>
                <w:szCs w:val="24"/>
              </w:rPr>
              <w:t>D. Writing a report depending the results</w:t>
            </w:r>
          </w:p>
          <w:p w:rsidR="00CB1D2C" w:rsidRPr="00115519" w:rsidRDefault="00BF1337" w:rsidP="00CB1D2C">
            <w:pPr>
              <w:pStyle w:val="ListParagraph"/>
              <w:spacing w:after="0" w:line="360" w:lineRule="auto"/>
              <w:jc w:val="lowKashida"/>
              <w:rPr>
                <w:rFonts w:asciiTheme="majorBidi" w:hAnsiTheme="majorBidi" w:cstheme="majorBidi"/>
                <w:sz w:val="24"/>
                <w:szCs w:val="24"/>
                <w:rtl/>
              </w:rPr>
            </w:pPr>
            <w:r w:rsidRPr="00115519">
              <w:rPr>
                <w:rFonts w:asciiTheme="majorBidi" w:hAnsiTheme="majorBidi" w:cstheme="majorBidi"/>
                <w:sz w:val="24"/>
                <w:szCs w:val="24"/>
              </w:rPr>
              <w:lastRenderedPageBreak/>
              <w:t>E</w:t>
            </w:r>
            <w:r w:rsidR="00CB1D2C" w:rsidRPr="00115519">
              <w:rPr>
                <w:rFonts w:asciiTheme="majorBidi" w:hAnsiTheme="majorBidi" w:cstheme="majorBidi"/>
                <w:sz w:val="24"/>
                <w:szCs w:val="24"/>
              </w:rPr>
              <w:t>. Using statistics for generalizations and decision making.</w:t>
            </w:r>
          </w:p>
          <w:p w:rsidR="00FD437F" w:rsidRPr="00115519" w:rsidRDefault="00BF1337" w:rsidP="00CB1D2C">
            <w:pPr>
              <w:pStyle w:val="ListParagraph"/>
              <w:spacing w:after="0" w:line="360" w:lineRule="auto"/>
              <w:jc w:val="lowKashida"/>
              <w:rPr>
                <w:rFonts w:asciiTheme="majorBidi" w:hAnsiTheme="majorBidi" w:cstheme="majorBidi"/>
                <w:b/>
                <w:bCs/>
                <w:sz w:val="24"/>
                <w:szCs w:val="24"/>
                <w:u w:val="single"/>
                <w:lang w:bidi="ar-KW"/>
              </w:rPr>
            </w:pPr>
            <w:r w:rsidRPr="00115519">
              <w:rPr>
                <w:rFonts w:asciiTheme="majorBidi" w:hAnsiTheme="majorBidi" w:cstheme="majorBidi"/>
                <w:sz w:val="24"/>
                <w:szCs w:val="24"/>
              </w:rPr>
              <w:t>F</w:t>
            </w:r>
            <w:r w:rsidR="00CB1D2C" w:rsidRPr="00115519">
              <w:rPr>
                <w:rFonts w:asciiTheme="majorBidi" w:hAnsiTheme="majorBidi" w:cstheme="majorBidi"/>
                <w:sz w:val="24"/>
                <w:szCs w:val="24"/>
              </w:rPr>
              <w:t>. Evaluate statistical conclusions based on experimental design.</w:t>
            </w:r>
          </w:p>
        </w:tc>
      </w:tr>
      <w:tr w:rsidR="008D46A4" w:rsidRPr="00747A9A" w:rsidTr="00CB1D2C">
        <w:trPr>
          <w:trHeight w:val="704"/>
        </w:trPr>
        <w:tc>
          <w:tcPr>
            <w:tcW w:w="9093" w:type="dxa"/>
            <w:gridSpan w:val="2"/>
          </w:tcPr>
          <w:p w:rsidR="00411553" w:rsidRPr="00115519" w:rsidRDefault="00CF5475" w:rsidP="00411553">
            <w:pPr>
              <w:spacing w:after="0" w:line="240" w:lineRule="auto"/>
              <w:rPr>
                <w:rFonts w:asciiTheme="majorBidi" w:hAnsiTheme="majorBidi" w:cstheme="majorBidi"/>
                <w:sz w:val="24"/>
                <w:szCs w:val="24"/>
                <w:lang w:bidi="ar-KW"/>
              </w:rPr>
            </w:pPr>
            <w:r w:rsidRPr="00115519">
              <w:rPr>
                <w:rFonts w:asciiTheme="majorBidi" w:hAnsiTheme="majorBidi" w:cstheme="majorBidi"/>
                <w:b/>
                <w:bCs/>
                <w:sz w:val="24"/>
                <w:szCs w:val="24"/>
                <w:lang w:bidi="ar-KW"/>
              </w:rPr>
              <w:lastRenderedPageBreak/>
              <w:t xml:space="preserve">12.  </w:t>
            </w:r>
            <w:r w:rsidR="00FE1252" w:rsidRPr="00115519">
              <w:rPr>
                <w:rFonts w:asciiTheme="majorBidi" w:hAnsiTheme="majorBidi" w:cstheme="majorBidi"/>
                <w:b/>
                <w:bCs/>
                <w:sz w:val="24"/>
                <w:szCs w:val="24"/>
                <w:lang w:bidi="ar-KW"/>
              </w:rPr>
              <w:t>Student's obligation</w:t>
            </w:r>
          </w:p>
          <w:p w:rsidR="0036766B" w:rsidRPr="00115519" w:rsidRDefault="00411553" w:rsidP="00CB1D2C">
            <w:pPr>
              <w:pStyle w:val="ListParagraph"/>
              <w:spacing w:after="0" w:line="360" w:lineRule="auto"/>
              <w:jc w:val="lowKashida"/>
              <w:rPr>
                <w:rFonts w:asciiTheme="majorBidi" w:hAnsiTheme="majorBidi" w:cstheme="majorBidi"/>
                <w:sz w:val="24"/>
                <w:szCs w:val="24"/>
              </w:rPr>
            </w:pPr>
            <w:r w:rsidRPr="00115519">
              <w:rPr>
                <w:rFonts w:asciiTheme="majorBidi" w:hAnsiTheme="majorBidi" w:cstheme="majorBidi"/>
                <w:sz w:val="24"/>
                <w:szCs w:val="24"/>
              </w:rPr>
              <w:t>Students shou</w:t>
            </w:r>
            <w:r w:rsidR="00CB1D2C" w:rsidRPr="00115519">
              <w:rPr>
                <w:rFonts w:asciiTheme="majorBidi" w:hAnsiTheme="majorBidi" w:cstheme="majorBidi"/>
                <w:sz w:val="24"/>
                <w:szCs w:val="24"/>
              </w:rPr>
              <w:t xml:space="preserve">ld be follow these requirements </w:t>
            </w:r>
            <w:r w:rsidRPr="00115519">
              <w:rPr>
                <w:rFonts w:asciiTheme="majorBidi" w:hAnsiTheme="majorBidi" w:cstheme="majorBidi"/>
                <w:sz w:val="24"/>
                <w:szCs w:val="24"/>
              </w:rPr>
              <w:t>in the class:</w:t>
            </w:r>
          </w:p>
          <w:p w:rsidR="00B916A8" w:rsidRPr="00115519" w:rsidRDefault="00D33980" w:rsidP="00CB1D2C">
            <w:pPr>
              <w:pStyle w:val="ListParagraph"/>
              <w:numPr>
                <w:ilvl w:val="0"/>
                <w:numId w:val="16"/>
              </w:numPr>
              <w:spacing w:after="0" w:line="360" w:lineRule="auto"/>
              <w:ind w:left="782"/>
              <w:jc w:val="lowKashida"/>
              <w:rPr>
                <w:rFonts w:asciiTheme="majorBidi" w:hAnsiTheme="majorBidi" w:cstheme="majorBidi"/>
                <w:sz w:val="24"/>
                <w:szCs w:val="24"/>
              </w:rPr>
            </w:pPr>
            <w:r w:rsidRPr="00115519">
              <w:rPr>
                <w:rFonts w:asciiTheme="majorBidi" w:hAnsiTheme="majorBidi" w:cstheme="majorBidi"/>
                <w:sz w:val="24"/>
                <w:szCs w:val="24"/>
              </w:rPr>
              <w:t>C</w:t>
            </w:r>
            <w:r w:rsidR="00411553" w:rsidRPr="00115519">
              <w:rPr>
                <w:rFonts w:asciiTheme="majorBidi" w:hAnsiTheme="majorBidi" w:cstheme="majorBidi"/>
                <w:sz w:val="24"/>
                <w:szCs w:val="24"/>
              </w:rPr>
              <w:t>ome to the class on time.</w:t>
            </w:r>
          </w:p>
          <w:p w:rsidR="00411553" w:rsidRPr="00115519" w:rsidRDefault="00D33980" w:rsidP="00CB1D2C">
            <w:pPr>
              <w:pStyle w:val="ListParagraph"/>
              <w:numPr>
                <w:ilvl w:val="0"/>
                <w:numId w:val="16"/>
              </w:numPr>
              <w:spacing w:after="0" w:line="360" w:lineRule="auto"/>
              <w:ind w:left="782"/>
              <w:jc w:val="lowKashida"/>
              <w:rPr>
                <w:rFonts w:asciiTheme="majorBidi" w:hAnsiTheme="majorBidi" w:cstheme="majorBidi"/>
                <w:sz w:val="24"/>
                <w:szCs w:val="24"/>
              </w:rPr>
            </w:pPr>
            <w:r w:rsidRPr="00115519">
              <w:rPr>
                <w:rFonts w:asciiTheme="majorBidi" w:hAnsiTheme="majorBidi" w:cstheme="majorBidi"/>
                <w:sz w:val="24"/>
                <w:szCs w:val="24"/>
              </w:rPr>
              <w:t>B</w:t>
            </w:r>
            <w:r w:rsidR="00411553" w:rsidRPr="00115519">
              <w:rPr>
                <w:rFonts w:asciiTheme="majorBidi" w:hAnsiTheme="majorBidi" w:cstheme="majorBidi"/>
                <w:sz w:val="24"/>
                <w:szCs w:val="24"/>
              </w:rPr>
              <w:t xml:space="preserve">ring their lectures to the class </w:t>
            </w:r>
            <w:r w:rsidRPr="00115519">
              <w:rPr>
                <w:rFonts w:asciiTheme="majorBidi" w:hAnsiTheme="majorBidi" w:cstheme="majorBidi"/>
                <w:sz w:val="24"/>
                <w:szCs w:val="24"/>
              </w:rPr>
              <w:t xml:space="preserve">in </w:t>
            </w:r>
            <w:r w:rsidR="00411553" w:rsidRPr="00115519">
              <w:rPr>
                <w:rFonts w:asciiTheme="majorBidi" w:hAnsiTheme="majorBidi" w:cstheme="majorBidi"/>
                <w:sz w:val="24"/>
                <w:szCs w:val="24"/>
              </w:rPr>
              <w:t>every day.</w:t>
            </w:r>
          </w:p>
          <w:p w:rsidR="00D33980" w:rsidRPr="00115519" w:rsidRDefault="00D33980" w:rsidP="00CB1D2C">
            <w:pPr>
              <w:pStyle w:val="ListParagraph"/>
              <w:numPr>
                <w:ilvl w:val="0"/>
                <w:numId w:val="16"/>
              </w:numPr>
              <w:spacing w:after="0" w:line="360" w:lineRule="auto"/>
              <w:ind w:left="782"/>
              <w:jc w:val="lowKashida"/>
              <w:rPr>
                <w:rFonts w:asciiTheme="majorBidi" w:hAnsiTheme="majorBidi" w:cstheme="majorBidi"/>
                <w:sz w:val="24"/>
                <w:szCs w:val="24"/>
              </w:rPr>
            </w:pPr>
            <w:r w:rsidRPr="00115519">
              <w:rPr>
                <w:rFonts w:asciiTheme="majorBidi" w:hAnsiTheme="majorBidi" w:cstheme="majorBidi"/>
                <w:sz w:val="24"/>
                <w:szCs w:val="24"/>
              </w:rPr>
              <w:t>Cheating will not be tolerated</w:t>
            </w:r>
          </w:p>
          <w:p w:rsidR="00F3767B" w:rsidRPr="00115519" w:rsidRDefault="00F3767B" w:rsidP="00CB1D2C">
            <w:pPr>
              <w:pStyle w:val="ListParagraph"/>
              <w:numPr>
                <w:ilvl w:val="0"/>
                <w:numId w:val="16"/>
              </w:numPr>
              <w:spacing w:after="0" w:line="360" w:lineRule="auto"/>
              <w:ind w:left="782"/>
              <w:jc w:val="lowKashida"/>
              <w:rPr>
                <w:rFonts w:asciiTheme="majorBidi" w:hAnsiTheme="majorBidi" w:cstheme="majorBidi"/>
                <w:sz w:val="24"/>
                <w:szCs w:val="24"/>
              </w:rPr>
            </w:pPr>
            <w:r w:rsidRPr="00115519">
              <w:rPr>
                <w:rFonts w:asciiTheme="majorBidi" w:hAnsiTheme="majorBidi" w:cstheme="majorBidi"/>
                <w:sz w:val="24"/>
                <w:szCs w:val="24"/>
              </w:rPr>
              <w:t>Using Social media is not allowed during the class</w:t>
            </w:r>
          </w:p>
          <w:p w:rsidR="00411553" w:rsidRPr="00115519" w:rsidRDefault="00D33980" w:rsidP="00D33980">
            <w:pPr>
              <w:pStyle w:val="ListParagraph"/>
              <w:numPr>
                <w:ilvl w:val="0"/>
                <w:numId w:val="16"/>
              </w:numPr>
              <w:spacing w:after="0" w:line="360" w:lineRule="auto"/>
              <w:ind w:left="782"/>
              <w:jc w:val="lowKashida"/>
              <w:rPr>
                <w:rFonts w:asciiTheme="majorBidi" w:hAnsiTheme="majorBidi" w:cstheme="majorBidi"/>
                <w:sz w:val="24"/>
                <w:szCs w:val="24"/>
              </w:rPr>
            </w:pPr>
            <w:r w:rsidRPr="00115519">
              <w:rPr>
                <w:rFonts w:asciiTheme="majorBidi" w:hAnsiTheme="majorBidi" w:cstheme="majorBidi"/>
                <w:sz w:val="24"/>
                <w:szCs w:val="24"/>
              </w:rPr>
              <w:t>Missing</w:t>
            </w:r>
            <w:r w:rsidR="00411553" w:rsidRPr="00115519">
              <w:rPr>
                <w:rFonts w:asciiTheme="majorBidi" w:hAnsiTheme="majorBidi" w:cstheme="majorBidi"/>
                <w:sz w:val="24"/>
                <w:szCs w:val="24"/>
              </w:rPr>
              <w:t xml:space="preserve"> </w:t>
            </w:r>
            <w:r w:rsidRPr="00115519">
              <w:rPr>
                <w:rFonts w:asciiTheme="majorBidi" w:hAnsiTheme="majorBidi" w:cstheme="majorBidi"/>
                <w:sz w:val="24"/>
                <w:szCs w:val="24"/>
              </w:rPr>
              <w:t>quizzes will not be repeated</w:t>
            </w:r>
          </w:p>
          <w:p w:rsidR="00411553" w:rsidRPr="00115519" w:rsidRDefault="00D33980" w:rsidP="00CB1D2C">
            <w:pPr>
              <w:pStyle w:val="ListParagraph"/>
              <w:numPr>
                <w:ilvl w:val="0"/>
                <w:numId w:val="16"/>
              </w:numPr>
              <w:spacing w:after="0" w:line="360" w:lineRule="auto"/>
              <w:ind w:left="782"/>
              <w:jc w:val="lowKashida"/>
              <w:rPr>
                <w:rFonts w:asciiTheme="majorBidi" w:hAnsiTheme="majorBidi" w:cstheme="majorBidi"/>
                <w:sz w:val="24"/>
                <w:szCs w:val="24"/>
              </w:rPr>
            </w:pPr>
            <w:r w:rsidRPr="00115519">
              <w:rPr>
                <w:rFonts w:asciiTheme="majorBidi" w:hAnsiTheme="majorBidi" w:cstheme="majorBidi"/>
                <w:sz w:val="24"/>
                <w:szCs w:val="24"/>
              </w:rPr>
              <w:t>B</w:t>
            </w:r>
            <w:r w:rsidR="00F45008" w:rsidRPr="00115519">
              <w:rPr>
                <w:rFonts w:asciiTheme="majorBidi" w:hAnsiTheme="majorBidi" w:cstheme="majorBidi"/>
                <w:sz w:val="24"/>
                <w:szCs w:val="24"/>
              </w:rPr>
              <w:t xml:space="preserve">ring their </w:t>
            </w:r>
            <w:r w:rsidRPr="00115519">
              <w:rPr>
                <w:rFonts w:asciiTheme="majorBidi" w:hAnsiTheme="majorBidi" w:cstheme="majorBidi"/>
                <w:sz w:val="24"/>
                <w:szCs w:val="24"/>
              </w:rPr>
              <w:t xml:space="preserve">homework </w:t>
            </w:r>
            <w:r w:rsidR="00F45008" w:rsidRPr="00115519">
              <w:rPr>
                <w:rFonts w:asciiTheme="majorBidi" w:hAnsiTheme="majorBidi" w:cstheme="majorBidi"/>
                <w:sz w:val="24"/>
                <w:szCs w:val="24"/>
              </w:rPr>
              <w:t>on time.</w:t>
            </w:r>
          </w:p>
          <w:p w:rsidR="00411553" w:rsidRPr="00115519" w:rsidRDefault="00411553" w:rsidP="00411553">
            <w:pPr>
              <w:spacing w:after="0" w:line="240" w:lineRule="auto"/>
              <w:rPr>
                <w:rFonts w:asciiTheme="majorBidi" w:hAnsiTheme="majorBidi" w:cstheme="majorBidi"/>
                <w:sz w:val="24"/>
                <w:szCs w:val="24"/>
                <w:rtl/>
                <w:lang w:bidi="ar-KW"/>
              </w:rPr>
            </w:pPr>
          </w:p>
        </w:tc>
      </w:tr>
      <w:tr w:rsidR="008D46A4" w:rsidRPr="00747A9A" w:rsidTr="00CB1D2C">
        <w:trPr>
          <w:trHeight w:val="704"/>
        </w:trPr>
        <w:tc>
          <w:tcPr>
            <w:tcW w:w="9093" w:type="dxa"/>
            <w:gridSpan w:val="2"/>
          </w:tcPr>
          <w:p w:rsidR="008D46A4" w:rsidRPr="00115519" w:rsidRDefault="00CF5475" w:rsidP="00E873BC">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13. </w:t>
            </w:r>
            <w:r w:rsidR="008D46A4" w:rsidRPr="00115519">
              <w:rPr>
                <w:rFonts w:asciiTheme="majorBidi" w:hAnsiTheme="majorBidi" w:cstheme="majorBidi"/>
                <w:b/>
                <w:bCs/>
                <w:sz w:val="24"/>
                <w:szCs w:val="24"/>
                <w:lang w:bidi="ar-KW"/>
              </w:rPr>
              <w:t>Forms of teaching</w:t>
            </w:r>
          </w:p>
          <w:p w:rsidR="00AB2772" w:rsidRPr="00115519" w:rsidRDefault="00D7032C" w:rsidP="00AB2772">
            <w:pPr>
              <w:spacing w:after="0" w:line="360" w:lineRule="auto"/>
              <w:jc w:val="lowKashida"/>
              <w:rPr>
                <w:rFonts w:asciiTheme="majorBidi" w:hAnsiTheme="majorBidi" w:cstheme="majorBidi"/>
                <w:sz w:val="24"/>
                <w:szCs w:val="24"/>
              </w:rPr>
            </w:pPr>
            <w:r w:rsidRPr="00115519">
              <w:rPr>
                <w:rFonts w:asciiTheme="majorBidi" w:hAnsiTheme="majorBidi" w:cstheme="majorBidi"/>
                <w:sz w:val="24"/>
                <w:szCs w:val="24"/>
              </w:rPr>
              <w:t>We</w:t>
            </w:r>
            <w:r w:rsidR="001078AC" w:rsidRPr="00115519">
              <w:rPr>
                <w:rFonts w:asciiTheme="majorBidi" w:hAnsiTheme="majorBidi" w:cstheme="majorBidi"/>
                <w:sz w:val="24"/>
                <w:szCs w:val="24"/>
              </w:rPr>
              <w:t xml:space="preserve"> use </w:t>
            </w:r>
            <w:r w:rsidRPr="00115519">
              <w:rPr>
                <w:rFonts w:asciiTheme="majorBidi" w:hAnsiTheme="majorBidi" w:cstheme="majorBidi"/>
                <w:sz w:val="24"/>
                <w:szCs w:val="24"/>
              </w:rPr>
              <w:t>different</w:t>
            </w:r>
            <w:r w:rsidR="001078AC" w:rsidRPr="00115519">
              <w:rPr>
                <w:rFonts w:asciiTheme="majorBidi" w:hAnsiTheme="majorBidi" w:cstheme="majorBidi"/>
                <w:sz w:val="24"/>
                <w:szCs w:val="24"/>
              </w:rPr>
              <w:t xml:space="preserve"> methods of teaching </w:t>
            </w:r>
            <w:r w:rsidRPr="00115519">
              <w:rPr>
                <w:rFonts w:asciiTheme="majorBidi" w:hAnsiTheme="majorBidi" w:cstheme="majorBidi"/>
                <w:sz w:val="24"/>
                <w:szCs w:val="24"/>
              </w:rPr>
              <w:t>in this course such as PowerPoint P</w:t>
            </w:r>
            <w:r w:rsidR="001078AC" w:rsidRPr="00115519">
              <w:rPr>
                <w:rFonts w:asciiTheme="majorBidi" w:hAnsiTheme="majorBidi" w:cstheme="majorBidi"/>
                <w:sz w:val="24"/>
                <w:szCs w:val="24"/>
              </w:rPr>
              <w:t xml:space="preserve">resentation to show </w:t>
            </w:r>
            <w:r w:rsidRPr="00115519">
              <w:rPr>
                <w:rFonts w:asciiTheme="majorBidi" w:hAnsiTheme="majorBidi" w:cstheme="majorBidi"/>
                <w:sz w:val="24"/>
                <w:szCs w:val="24"/>
              </w:rPr>
              <w:t>them the</w:t>
            </w:r>
            <w:r w:rsidR="001078AC" w:rsidRPr="00115519">
              <w:rPr>
                <w:rFonts w:asciiTheme="majorBidi" w:hAnsiTheme="majorBidi" w:cstheme="majorBidi"/>
                <w:sz w:val="24"/>
                <w:szCs w:val="24"/>
              </w:rPr>
              <w:t xml:space="preserve"> headings </w:t>
            </w:r>
            <w:r w:rsidRPr="00115519">
              <w:rPr>
                <w:rFonts w:asciiTheme="majorBidi" w:hAnsiTheme="majorBidi" w:cstheme="majorBidi"/>
                <w:sz w:val="24"/>
                <w:szCs w:val="24"/>
              </w:rPr>
              <w:t>as well as</w:t>
            </w:r>
            <w:r w:rsidR="001078AC" w:rsidRPr="00115519">
              <w:rPr>
                <w:rFonts w:asciiTheme="majorBidi" w:hAnsiTheme="majorBidi" w:cstheme="majorBidi"/>
                <w:sz w:val="24"/>
                <w:szCs w:val="24"/>
              </w:rPr>
              <w:t xml:space="preserve"> using white board </w:t>
            </w:r>
            <w:r w:rsidRPr="00115519">
              <w:rPr>
                <w:rFonts w:asciiTheme="majorBidi" w:hAnsiTheme="majorBidi" w:cstheme="majorBidi"/>
                <w:sz w:val="24"/>
                <w:szCs w:val="24"/>
              </w:rPr>
              <w:t>to explain each example clearly</w:t>
            </w:r>
            <w:r w:rsidR="001078AC" w:rsidRPr="00115519">
              <w:rPr>
                <w:rFonts w:asciiTheme="majorBidi" w:hAnsiTheme="majorBidi" w:cstheme="majorBidi"/>
                <w:sz w:val="24"/>
                <w:szCs w:val="24"/>
              </w:rPr>
              <w:t xml:space="preserve">. </w:t>
            </w:r>
            <w:r w:rsidR="00AB2772" w:rsidRPr="00115519">
              <w:rPr>
                <w:rFonts w:asciiTheme="majorBidi" w:hAnsiTheme="majorBidi" w:cstheme="majorBidi"/>
                <w:sz w:val="24"/>
                <w:szCs w:val="24"/>
              </w:rPr>
              <w:t>After each subject, I will divide students to different groups and asked them to solve a specific problem together.</w:t>
            </w:r>
          </w:p>
          <w:p w:rsidR="007F0899" w:rsidRPr="00115519" w:rsidRDefault="00AB2772" w:rsidP="00AB2772">
            <w:pPr>
              <w:spacing w:after="0" w:line="360" w:lineRule="auto"/>
              <w:jc w:val="lowKashida"/>
              <w:rPr>
                <w:rFonts w:asciiTheme="majorBidi" w:hAnsiTheme="majorBidi" w:cstheme="majorBidi"/>
                <w:sz w:val="24"/>
                <w:szCs w:val="24"/>
                <w:rtl/>
              </w:rPr>
            </w:pPr>
            <w:r w:rsidRPr="00115519">
              <w:rPr>
                <w:rFonts w:asciiTheme="majorBidi" w:hAnsiTheme="majorBidi" w:cstheme="majorBidi"/>
                <w:sz w:val="24"/>
                <w:szCs w:val="24"/>
              </w:rPr>
              <w:t>Furthermore, in the beginning of each class, I will make a quick review for the previous class and asked most of the students to know how much they understand in the last class, and then I will continue the new lecture. Finally, during the teaching class, I have asked some question for most of the students because I would like to participate all the students in my class.</w:t>
            </w:r>
          </w:p>
        </w:tc>
      </w:tr>
      <w:tr w:rsidR="008D46A4" w:rsidRPr="00747A9A" w:rsidTr="00CB1D2C">
        <w:trPr>
          <w:trHeight w:val="704"/>
        </w:trPr>
        <w:tc>
          <w:tcPr>
            <w:tcW w:w="9093" w:type="dxa"/>
            <w:gridSpan w:val="2"/>
          </w:tcPr>
          <w:p w:rsidR="008D46A4" w:rsidRPr="00115519" w:rsidRDefault="00CF5475" w:rsidP="00262E2F">
            <w:pPr>
              <w:spacing w:after="0" w:line="240" w:lineRule="auto"/>
              <w:jc w:val="both"/>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14. </w:t>
            </w:r>
            <w:r w:rsidR="008D46A4" w:rsidRPr="00115519">
              <w:rPr>
                <w:rFonts w:asciiTheme="majorBidi" w:hAnsiTheme="majorBidi" w:cstheme="majorBidi"/>
                <w:b/>
                <w:bCs/>
                <w:sz w:val="24"/>
                <w:szCs w:val="24"/>
                <w:lang w:bidi="ar-KW"/>
              </w:rPr>
              <w:t>Assessment scheme</w:t>
            </w:r>
          </w:p>
          <w:p w:rsidR="005B1316" w:rsidRPr="00115519" w:rsidRDefault="005B1316" w:rsidP="00A90B78">
            <w:pPr>
              <w:spacing w:after="0" w:line="360" w:lineRule="auto"/>
              <w:jc w:val="lowKashida"/>
              <w:rPr>
                <w:rFonts w:asciiTheme="majorBidi" w:hAnsiTheme="majorBidi" w:cstheme="majorBidi"/>
                <w:sz w:val="24"/>
                <w:szCs w:val="24"/>
              </w:rPr>
            </w:pPr>
            <w:r w:rsidRPr="00115519">
              <w:rPr>
                <w:rFonts w:asciiTheme="majorBidi" w:hAnsiTheme="majorBidi" w:cstheme="majorBidi"/>
                <w:sz w:val="24"/>
                <w:szCs w:val="24"/>
              </w:rPr>
              <w:t xml:space="preserve">Midterm exam: </w:t>
            </w:r>
            <w:r w:rsidR="001B62B8" w:rsidRPr="00115519">
              <w:rPr>
                <w:rFonts w:asciiTheme="majorBidi" w:hAnsiTheme="majorBidi" w:cstheme="majorBidi"/>
                <w:sz w:val="24"/>
                <w:szCs w:val="24"/>
              </w:rPr>
              <w:t>20</w:t>
            </w:r>
            <w:r w:rsidRPr="00115519">
              <w:rPr>
                <w:rFonts w:asciiTheme="majorBidi" w:hAnsiTheme="majorBidi" w:cstheme="majorBidi"/>
                <w:sz w:val="24"/>
                <w:szCs w:val="24"/>
              </w:rPr>
              <w:t xml:space="preserve"> % marks.</w:t>
            </w:r>
          </w:p>
          <w:p w:rsidR="005B1316" w:rsidRPr="00115519" w:rsidRDefault="000821AE" w:rsidP="000821AE">
            <w:pPr>
              <w:spacing w:after="0" w:line="360" w:lineRule="auto"/>
              <w:jc w:val="lowKashida"/>
              <w:rPr>
                <w:rFonts w:asciiTheme="majorBidi" w:hAnsiTheme="majorBidi" w:cstheme="majorBidi"/>
                <w:sz w:val="24"/>
                <w:szCs w:val="24"/>
              </w:rPr>
            </w:pPr>
            <w:r>
              <w:rPr>
                <w:rFonts w:asciiTheme="majorBidi" w:hAnsiTheme="majorBidi" w:cstheme="majorBidi"/>
                <w:sz w:val="24"/>
                <w:szCs w:val="24"/>
              </w:rPr>
              <w:t>A</w:t>
            </w:r>
            <w:r w:rsidR="005B1316" w:rsidRPr="00115519">
              <w:rPr>
                <w:rFonts w:asciiTheme="majorBidi" w:hAnsiTheme="majorBidi" w:cstheme="majorBidi"/>
                <w:sz w:val="24"/>
                <w:szCs w:val="24"/>
              </w:rPr>
              <w:t xml:space="preserve">ssignments </w:t>
            </w:r>
            <w:r>
              <w:rPr>
                <w:rFonts w:asciiTheme="majorBidi" w:hAnsiTheme="majorBidi" w:cstheme="majorBidi"/>
                <w:sz w:val="24"/>
                <w:szCs w:val="24"/>
              </w:rPr>
              <w:t>10</w:t>
            </w:r>
            <w:r w:rsidR="005B1316" w:rsidRPr="00115519">
              <w:rPr>
                <w:rFonts w:asciiTheme="majorBidi" w:hAnsiTheme="majorBidi" w:cstheme="majorBidi"/>
                <w:sz w:val="24"/>
                <w:szCs w:val="24"/>
              </w:rPr>
              <w:t xml:space="preserve"> % marks.</w:t>
            </w:r>
          </w:p>
          <w:p w:rsidR="005B1316" w:rsidRPr="00115519" w:rsidRDefault="000821AE" w:rsidP="000821AE">
            <w:pPr>
              <w:spacing w:after="0" w:line="360" w:lineRule="auto"/>
              <w:jc w:val="lowKashida"/>
              <w:rPr>
                <w:rFonts w:asciiTheme="majorBidi" w:hAnsiTheme="majorBidi" w:cstheme="majorBidi"/>
                <w:sz w:val="24"/>
                <w:szCs w:val="24"/>
              </w:rPr>
            </w:pPr>
            <w:r>
              <w:rPr>
                <w:rFonts w:asciiTheme="majorBidi" w:hAnsiTheme="majorBidi" w:cstheme="majorBidi"/>
                <w:sz w:val="24"/>
                <w:szCs w:val="24"/>
              </w:rPr>
              <w:t xml:space="preserve">Report and presentation 20% </w:t>
            </w:r>
            <w:r w:rsidRPr="00115519">
              <w:rPr>
                <w:rFonts w:asciiTheme="majorBidi" w:hAnsiTheme="majorBidi" w:cstheme="majorBidi"/>
                <w:sz w:val="24"/>
                <w:szCs w:val="24"/>
              </w:rPr>
              <w:t>marks</w:t>
            </w:r>
          </w:p>
          <w:p w:rsidR="005B1316" w:rsidRPr="00115519" w:rsidRDefault="005B1316" w:rsidP="000821AE">
            <w:pPr>
              <w:spacing w:after="0" w:line="360" w:lineRule="auto"/>
              <w:jc w:val="lowKashida"/>
              <w:rPr>
                <w:rFonts w:asciiTheme="majorBidi" w:hAnsiTheme="majorBidi" w:cstheme="majorBidi"/>
                <w:sz w:val="24"/>
                <w:szCs w:val="24"/>
              </w:rPr>
            </w:pPr>
            <w:r w:rsidRPr="00115519">
              <w:rPr>
                <w:rFonts w:asciiTheme="majorBidi" w:hAnsiTheme="majorBidi" w:cstheme="majorBidi"/>
                <w:sz w:val="24"/>
                <w:szCs w:val="24"/>
              </w:rPr>
              <w:t xml:space="preserve">Final exam: </w:t>
            </w:r>
            <w:r w:rsidR="000821AE">
              <w:rPr>
                <w:rFonts w:asciiTheme="majorBidi" w:hAnsiTheme="majorBidi" w:cstheme="majorBidi"/>
                <w:sz w:val="24"/>
                <w:szCs w:val="24"/>
              </w:rPr>
              <w:t>50</w:t>
            </w:r>
            <w:r w:rsidRPr="00115519">
              <w:rPr>
                <w:rFonts w:asciiTheme="majorBidi" w:hAnsiTheme="majorBidi" w:cstheme="majorBidi"/>
                <w:sz w:val="24"/>
                <w:szCs w:val="24"/>
              </w:rPr>
              <w:t xml:space="preserve"> % marks.</w:t>
            </w:r>
          </w:p>
          <w:p w:rsidR="007D4614" w:rsidRPr="00115519" w:rsidRDefault="00262E2F" w:rsidP="007D4614">
            <w:pPr>
              <w:spacing w:after="0" w:line="360" w:lineRule="auto"/>
              <w:jc w:val="lowKashida"/>
              <w:rPr>
                <w:rFonts w:asciiTheme="majorBidi" w:eastAsia="Times New Roman" w:hAnsiTheme="majorBidi" w:cstheme="majorBidi"/>
                <w:sz w:val="24"/>
                <w:szCs w:val="24"/>
                <w:rtl/>
                <w:lang w:bidi="ar-IQ"/>
              </w:rPr>
            </w:pPr>
            <w:r w:rsidRPr="00115519">
              <w:rPr>
                <w:rFonts w:asciiTheme="majorBidi" w:hAnsiTheme="majorBidi" w:cstheme="majorBidi"/>
                <w:sz w:val="24"/>
                <w:szCs w:val="24"/>
              </w:rPr>
              <w:t>The examination schedule will be announced by the exam board of the department of statistics.</w:t>
            </w:r>
          </w:p>
        </w:tc>
      </w:tr>
      <w:tr w:rsidR="008D46A4" w:rsidRPr="00747A9A" w:rsidTr="00CB1D2C">
        <w:trPr>
          <w:trHeight w:val="704"/>
        </w:trPr>
        <w:tc>
          <w:tcPr>
            <w:tcW w:w="9093" w:type="dxa"/>
            <w:gridSpan w:val="2"/>
          </w:tcPr>
          <w:p w:rsidR="00FD437F" w:rsidRPr="00115519" w:rsidRDefault="00CF5475" w:rsidP="003B3465">
            <w:pPr>
              <w:spacing w:after="0" w:line="240" w:lineRule="auto"/>
              <w:jc w:val="both"/>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 xml:space="preserve">15. </w:t>
            </w:r>
            <w:r w:rsidR="00001B33" w:rsidRPr="00115519">
              <w:rPr>
                <w:rFonts w:asciiTheme="majorBidi" w:hAnsiTheme="majorBidi" w:cstheme="majorBidi"/>
                <w:b/>
                <w:bCs/>
                <w:sz w:val="24"/>
                <w:szCs w:val="24"/>
                <w:lang w:bidi="ar-KW"/>
              </w:rPr>
              <w:t>Student learning outcome:</w:t>
            </w:r>
          </w:p>
          <w:p w:rsidR="008F6D6C" w:rsidRPr="00115519" w:rsidRDefault="008F6D6C" w:rsidP="008F6D6C">
            <w:pPr>
              <w:spacing w:after="0" w:line="240" w:lineRule="auto"/>
              <w:jc w:val="both"/>
              <w:rPr>
                <w:rFonts w:asciiTheme="majorBidi" w:hAnsiTheme="majorBidi" w:cstheme="majorBidi"/>
                <w:sz w:val="24"/>
                <w:szCs w:val="24"/>
              </w:rPr>
            </w:pPr>
            <w:r w:rsidRPr="00115519">
              <w:rPr>
                <w:rFonts w:asciiTheme="majorBidi" w:hAnsiTheme="majorBidi" w:cstheme="majorBidi"/>
                <w:sz w:val="24"/>
                <w:szCs w:val="24"/>
              </w:rPr>
              <w:t>Students will learn:</w:t>
            </w:r>
          </w:p>
          <w:p w:rsidR="008F6D6C" w:rsidRPr="00115519" w:rsidRDefault="008F6D6C" w:rsidP="008F6D6C">
            <w:pPr>
              <w:pStyle w:val="ListParagraph"/>
              <w:numPr>
                <w:ilvl w:val="0"/>
                <w:numId w:val="19"/>
              </w:numPr>
              <w:spacing w:after="0" w:line="240" w:lineRule="auto"/>
              <w:jc w:val="both"/>
              <w:rPr>
                <w:rFonts w:asciiTheme="majorBidi" w:hAnsiTheme="majorBidi" w:cstheme="majorBidi"/>
                <w:sz w:val="24"/>
                <w:szCs w:val="24"/>
              </w:rPr>
            </w:pPr>
            <w:r w:rsidRPr="00115519">
              <w:rPr>
                <w:rFonts w:asciiTheme="majorBidi" w:hAnsiTheme="majorBidi" w:cstheme="majorBidi"/>
                <w:sz w:val="24"/>
                <w:szCs w:val="24"/>
              </w:rPr>
              <w:t>How to do data analysis in scientific research?</w:t>
            </w:r>
          </w:p>
          <w:p w:rsidR="008F6D6C" w:rsidRPr="00115519" w:rsidRDefault="008F6D6C" w:rsidP="008F6D6C">
            <w:pPr>
              <w:pStyle w:val="ListParagraph"/>
              <w:numPr>
                <w:ilvl w:val="0"/>
                <w:numId w:val="19"/>
              </w:numPr>
              <w:spacing w:after="0" w:line="240" w:lineRule="auto"/>
              <w:jc w:val="both"/>
              <w:rPr>
                <w:rFonts w:asciiTheme="majorBidi" w:hAnsiTheme="majorBidi" w:cstheme="majorBidi"/>
                <w:sz w:val="24"/>
                <w:szCs w:val="24"/>
              </w:rPr>
            </w:pPr>
            <w:r w:rsidRPr="00115519">
              <w:rPr>
                <w:rFonts w:asciiTheme="majorBidi" w:hAnsiTheme="majorBidi" w:cstheme="majorBidi"/>
                <w:sz w:val="24"/>
                <w:szCs w:val="24"/>
              </w:rPr>
              <w:t>What is the best test for different datasets?</w:t>
            </w:r>
          </w:p>
          <w:p w:rsidR="008F6D6C" w:rsidRPr="00115519" w:rsidRDefault="008F6D6C" w:rsidP="008F6D6C">
            <w:pPr>
              <w:pStyle w:val="ListParagraph"/>
              <w:numPr>
                <w:ilvl w:val="0"/>
                <w:numId w:val="19"/>
              </w:numPr>
              <w:spacing w:after="0" w:line="240" w:lineRule="auto"/>
              <w:jc w:val="both"/>
              <w:rPr>
                <w:rFonts w:asciiTheme="majorBidi" w:hAnsiTheme="majorBidi" w:cstheme="majorBidi"/>
                <w:sz w:val="24"/>
                <w:szCs w:val="24"/>
              </w:rPr>
            </w:pPr>
            <w:r w:rsidRPr="00115519">
              <w:rPr>
                <w:rFonts w:asciiTheme="majorBidi" w:hAnsiTheme="majorBidi" w:cstheme="majorBidi"/>
                <w:sz w:val="24"/>
                <w:szCs w:val="24"/>
              </w:rPr>
              <w:t>How to make a decision from the result in different types of data analysis?</w:t>
            </w:r>
          </w:p>
          <w:p w:rsidR="008F6D6C" w:rsidRPr="00115519" w:rsidRDefault="008F6D6C" w:rsidP="008F6D6C">
            <w:pPr>
              <w:pStyle w:val="ListParagraph"/>
              <w:numPr>
                <w:ilvl w:val="0"/>
                <w:numId w:val="19"/>
              </w:numPr>
              <w:spacing w:after="0" w:line="240" w:lineRule="auto"/>
              <w:jc w:val="both"/>
              <w:rPr>
                <w:rFonts w:asciiTheme="majorBidi" w:hAnsiTheme="majorBidi" w:cstheme="majorBidi"/>
                <w:b/>
                <w:bCs/>
                <w:sz w:val="24"/>
                <w:szCs w:val="24"/>
                <w:lang w:bidi="ar-KW"/>
              </w:rPr>
            </w:pPr>
            <w:r w:rsidRPr="00115519">
              <w:rPr>
                <w:rFonts w:asciiTheme="majorBidi" w:hAnsiTheme="majorBidi" w:cstheme="majorBidi"/>
                <w:sz w:val="24"/>
                <w:szCs w:val="24"/>
              </w:rPr>
              <w:t>Testing hypothesis in different datasets.</w:t>
            </w:r>
          </w:p>
          <w:p w:rsidR="008F6D6C" w:rsidRPr="00115519" w:rsidRDefault="008F6D6C" w:rsidP="008F6D6C">
            <w:pPr>
              <w:pStyle w:val="ListParagraph"/>
              <w:numPr>
                <w:ilvl w:val="0"/>
                <w:numId w:val="19"/>
              </w:numPr>
              <w:spacing w:after="0" w:line="240" w:lineRule="auto"/>
              <w:jc w:val="both"/>
              <w:rPr>
                <w:rFonts w:asciiTheme="majorBidi" w:hAnsiTheme="majorBidi" w:cstheme="majorBidi"/>
                <w:b/>
                <w:bCs/>
                <w:sz w:val="24"/>
                <w:szCs w:val="24"/>
                <w:lang w:bidi="ar-KW"/>
              </w:rPr>
            </w:pPr>
            <w:r w:rsidRPr="00115519">
              <w:rPr>
                <w:rFonts w:asciiTheme="majorBidi" w:hAnsiTheme="majorBidi" w:cstheme="majorBidi"/>
                <w:sz w:val="24"/>
                <w:szCs w:val="24"/>
              </w:rPr>
              <w:t>Evaluate result of the tests based on experimental design.</w:t>
            </w:r>
          </w:p>
          <w:p w:rsidR="008F6D6C" w:rsidRPr="00115519" w:rsidRDefault="008F6D6C" w:rsidP="008F6D6C">
            <w:pPr>
              <w:pStyle w:val="ListParagraph"/>
              <w:numPr>
                <w:ilvl w:val="0"/>
                <w:numId w:val="19"/>
              </w:numPr>
              <w:spacing w:after="0" w:line="240" w:lineRule="auto"/>
              <w:jc w:val="both"/>
              <w:rPr>
                <w:rFonts w:asciiTheme="majorBidi" w:hAnsiTheme="majorBidi" w:cstheme="majorBidi"/>
                <w:b/>
                <w:bCs/>
                <w:sz w:val="24"/>
                <w:szCs w:val="24"/>
                <w:rtl/>
                <w:lang w:bidi="ar-KW"/>
              </w:rPr>
            </w:pPr>
            <w:r w:rsidRPr="00115519">
              <w:rPr>
                <w:rFonts w:asciiTheme="majorBidi" w:hAnsiTheme="majorBidi" w:cstheme="majorBidi"/>
                <w:sz w:val="24"/>
                <w:szCs w:val="24"/>
              </w:rPr>
              <w:t>Be a good data analyst in the future</w:t>
            </w:r>
          </w:p>
          <w:p w:rsidR="007F0899" w:rsidRPr="00115519" w:rsidRDefault="007F0899" w:rsidP="003B3465">
            <w:pPr>
              <w:spacing w:after="0" w:line="240" w:lineRule="auto"/>
              <w:jc w:val="both"/>
              <w:rPr>
                <w:rFonts w:asciiTheme="majorBidi" w:hAnsiTheme="majorBidi" w:cstheme="majorBidi"/>
                <w:b/>
                <w:bCs/>
                <w:sz w:val="24"/>
                <w:szCs w:val="24"/>
                <w:rtl/>
                <w:lang w:bidi="ar-KW"/>
              </w:rPr>
            </w:pPr>
          </w:p>
        </w:tc>
      </w:tr>
      <w:tr w:rsidR="008D46A4" w:rsidRPr="00747A9A" w:rsidTr="00CB1D2C">
        <w:tc>
          <w:tcPr>
            <w:tcW w:w="9093" w:type="dxa"/>
            <w:gridSpan w:val="2"/>
          </w:tcPr>
          <w:p w:rsidR="00001B33" w:rsidRPr="00115519" w:rsidRDefault="00CF5475" w:rsidP="006766CD">
            <w:pPr>
              <w:spacing w:after="0" w:line="240" w:lineRule="auto"/>
              <w:rPr>
                <w:rFonts w:asciiTheme="majorBidi" w:hAnsiTheme="majorBidi" w:cstheme="majorBidi"/>
                <w:b/>
                <w:bCs/>
                <w:sz w:val="24"/>
                <w:szCs w:val="24"/>
                <w:rtl/>
                <w:lang w:bidi="ar-KW"/>
              </w:rPr>
            </w:pPr>
            <w:r w:rsidRPr="00115519">
              <w:rPr>
                <w:rFonts w:asciiTheme="majorBidi" w:hAnsiTheme="majorBidi" w:cstheme="majorBidi"/>
                <w:b/>
                <w:bCs/>
                <w:sz w:val="24"/>
                <w:szCs w:val="24"/>
                <w:lang w:bidi="ar-KW"/>
              </w:rPr>
              <w:lastRenderedPageBreak/>
              <w:t xml:space="preserve">16. </w:t>
            </w:r>
            <w:r w:rsidR="008D46A4" w:rsidRPr="00115519">
              <w:rPr>
                <w:rFonts w:asciiTheme="majorBidi" w:hAnsiTheme="majorBidi" w:cstheme="majorBidi"/>
                <w:b/>
                <w:bCs/>
                <w:sz w:val="24"/>
                <w:szCs w:val="24"/>
                <w:lang w:bidi="ar-KW"/>
              </w:rPr>
              <w:t>Course Reading List and References</w:t>
            </w:r>
            <w:r w:rsidR="008D46A4" w:rsidRPr="00115519">
              <w:rPr>
                <w:rFonts w:asciiTheme="majorBidi" w:hAnsiTheme="majorBidi" w:cstheme="majorBidi"/>
                <w:b/>
                <w:bCs/>
                <w:sz w:val="24"/>
                <w:szCs w:val="24"/>
                <w:rtl/>
                <w:lang w:bidi="ar-KW"/>
              </w:rPr>
              <w:t>‌</w:t>
            </w:r>
            <w:r w:rsidR="008D46A4" w:rsidRPr="00115519">
              <w:rPr>
                <w:rFonts w:asciiTheme="majorBidi" w:hAnsiTheme="majorBidi" w:cstheme="majorBidi"/>
                <w:b/>
                <w:bCs/>
                <w:sz w:val="24"/>
                <w:szCs w:val="24"/>
                <w:lang w:bidi="ar-KW"/>
              </w:rPr>
              <w:t>:</w:t>
            </w:r>
          </w:p>
          <w:p w:rsidR="00A90B78" w:rsidRPr="00115519" w:rsidRDefault="00A90B78" w:rsidP="00A90B78">
            <w:pPr>
              <w:pStyle w:val="ListParagraph"/>
              <w:numPr>
                <w:ilvl w:val="0"/>
                <w:numId w:val="17"/>
              </w:numPr>
              <w:spacing w:after="0" w:line="240" w:lineRule="auto"/>
              <w:rPr>
                <w:rFonts w:asciiTheme="majorBidi" w:hAnsiTheme="majorBidi" w:cstheme="majorBidi"/>
                <w:sz w:val="24"/>
                <w:szCs w:val="24"/>
                <w:lang w:val="en-US" w:bidi="ar-KW"/>
              </w:rPr>
            </w:pPr>
            <w:proofErr w:type="spellStart"/>
            <w:r w:rsidRPr="00115519">
              <w:rPr>
                <w:rFonts w:asciiTheme="majorBidi" w:hAnsiTheme="majorBidi" w:cstheme="majorBidi"/>
                <w:sz w:val="24"/>
                <w:szCs w:val="24"/>
                <w:lang w:val="en-US" w:bidi="ar-KW"/>
              </w:rPr>
              <w:t>Hazhar</w:t>
            </w:r>
            <w:proofErr w:type="spellEnd"/>
            <w:r w:rsidRPr="00115519">
              <w:rPr>
                <w:rFonts w:asciiTheme="majorBidi" w:hAnsiTheme="majorBidi" w:cstheme="majorBidi"/>
                <w:sz w:val="24"/>
                <w:szCs w:val="24"/>
                <w:lang w:val="en-US" w:bidi="ar-KW"/>
              </w:rPr>
              <w:t xml:space="preserve"> </w:t>
            </w:r>
            <w:proofErr w:type="spellStart"/>
            <w:r w:rsidRPr="00115519">
              <w:rPr>
                <w:rFonts w:asciiTheme="majorBidi" w:hAnsiTheme="majorBidi" w:cstheme="majorBidi"/>
                <w:sz w:val="24"/>
                <w:szCs w:val="24"/>
                <w:lang w:val="en-US" w:bidi="ar-KW"/>
              </w:rPr>
              <w:t>Blbas</w:t>
            </w:r>
            <w:proofErr w:type="spellEnd"/>
            <w:r w:rsidRPr="00115519">
              <w:rPr>
                <w:rFonts w:asciiTheme="majorBidi" w:hAnsiTheme="majorBidi" w:cstheme="majorBidi"/>
                <w:sz w:val="24"/>
                <w:szCs w:val="24"/>
                <w:lang w:val="en-US" w:bidi="ar-KW"/>
              </w:rPr>
              <w:t>, Elementary Statistics, First Edition, 2016</w:t>
            </w:r>
          </w:p>
          <w:p w:rsidR="00A90B78" w:rsidRPr="00115519" w:rsidRDefault="00A90B78" w:rsidP="00A90B78">
            <w:pPr>
              <w:pStyle w:val="ListParagraph"/>
              <w:numPr>
                <w:ilvl w:val="0"/>
                <w:numId w:val="17"/>
              </w:numPr>
              <w:spacing w:after="0" w:line="240" w:lineRule="auto"/>
              <w:rPr>
                <w:rFonts w:asciiTheme="majorBidi" w:hAnsiTheme="majorBidi" w:cstheme="majorBidi"/>
                <w:sz w:val="24"/>
                <w:szCs w:val="24"/>
                <w:lang w:val="en-US" w:bidi="ar-KW"/>
              </w:rPr>
            </w:pPr>
            <w:r w:rsidRPr="00115519">
              <w:rPr>
                <w:rFonts w:asciiTheme="majorBidi" w:hAnsiTheme="majorBidi" w:cstheme="majorBidi"/>
                <w:sz w:val="24"/>
                <w:szCs w:val="24"/>
                <w:lang w:val="en-US" w:bidi="ar-KW"/>
              </w:rPr>
              <w:t>PowerPoints Slides for whole semester</w:t>
            </w:r>
          </w:p>
          <w:p w:rsidR="00A90B78" w:rsidRPr="00115519" w:rsidRDefault="00A90B78" w:rsidP="00A90B78">
            <w:pPr>
              <w:pStyle w:val="ListParagraph"/>
              <w:numPr>
                <w:ilvl w:val="0"/>
                <w:numId w:val="17"/>
              </w:numPr>
              <w:spacing w:after="0" w:line="240" w:lineRule="auto"/>
              <w:rPr>
                <w:rFonts w:asciiTheme="majorBidi" w:hAnsiTheme="majorBidi" w:cstheme="majorBidi"/>
                <w:sz w:val="24"/>
                <w:szCs w:val="24"/>
                <w:rtl/>
                <w:lang w:val="en-US" w:bidi="ar-KW"/>
              </w:rPr>
            </w:pPr>
            <w:r w:rsidRPr="00115519">
              <w:rPr>
                <w:rFonts w:asciiTheme="majorBidi" w:hAnsiTheme="majorBidi" w:cstheme="majorBidi"/>
                <w:sz w:val="24"/>
                <w:szCs w:val="24"/>
                <w:lang w:val="en-US" w:bidi="ar-KW"/>
              </w:rPr>
              <w:t xml:space="preserve">Bernard </w:t>
            </w:r>
            <w:proofErr w:type="spellStart"/>
            <w:r w:rsidRPr="00115519">
              <w:rPr>
                <w:rFonts w:asciiTheme="majorBidi" w:hAnsiTheme="majorBidi" w:cstheme="majorBidi"/>
                <w:sz w:val="24"/>
                <w:szCs w:val="24"/>
                <w:lang w:val="en-US" w:bidi="ar-KW"/>
              </w:rPr>
              <w:t>Rosner</w:t>
            </w:r>
            <w:proofErr w:type="spellEnd"/>
            <w:r w:rsidRPr="00115519">
              <w:rPr>
                <w:rFonts w:asciiTheme="majorBidi" w:hAnsiTheme="majorBidi" w:cstheme="majorBidi"/>
                <w:sz w:val="24"/>
                <w:szCs w:val="24"/>
                <w:lang w:val="en-US" w:bidi="ar-KW"/>
              </w:rPr>
              <w:t>. Fundamentals of Biostatistics, Seventh Edition. USA: Brooks/Cole, Cengage Learning; 2011.</w:t>
            </w:r>
          </w:p>
          <w:p w:rsidR="00A90B78" w:rsidRPr="00115519" w:rsidRDefault="00A90B78" w:rsidP="00A90B78">
            <w:pPr>
              <w:pStyle w:val="ListParagraph"/>
              <w:numPr>
                <w:ilvl w:val="0"/>
                <w:numId w:val="17"/>
              </w:numPr>
              <w:spacing w:after="0" w:line="240" w:lineRule="auto"/>
              <w:rPr>
                <w:rFonts w:asciiTheme="majorBidi" w:hAnsiTheme="majorBidi" w:cstheme="majorBidi"/>
                <w:sz w:val="24"/>
                <w:szCs w:val="24"/>
                <w:rtl/>
                <w:lang w:val="en-US" w:bidi="ar-KW"/>
              </w:rPr>
            </w:pPr>
            <w:r w:rsidRPr="00115519">
              <w:rPr>
                <w:rFonts w:asciiTheme="majorBidi" w:hAnsiTheme="majorBidi" w:cstheme="majorBidi"/>
                <w:sz w:val="24"/>
                <w:szCs w:val="24"/>
                <w:lang w:val="en-US" w:bidi="ar-KW"/>
              </w:rPr>
              <w:t xml:space="preserve"> Rowe Philip. Essential statistics for the pharmaceutical sciences. England: John Wiley &amp; Sons Ltd; 2007. </w:t>
            </w:r>
          </w:p>
          <w:p w:rsidR="003B3465" w:rsidRPr="00115519" w:rsidRDefault="00115519" w:rsidP="00A90B78">
            <w:pPr>
              <w:pStyle w:val="ListParagraph"/>
              <w:numPr>
                <w:ilvl w:val="0"/>
                <w:numId w:val="17"/>
              </w:numPr>
              <w:spacing w:after="0" w:line="240" w:lineRule="auto"/>
              <w:rPr>
                <w:rFonts w:asciiTheme="majorBidi" w:hAnsiTheme="majorBidi" w:cstheme="majorBidi"/>
                <w:sz w:val="24"/>
                <w:szCs w:val="24"/>
                <w:rtl/>
                <w:lang w:val="en-US" w:bidi="ar-KW"/>
              </w:rPr>
            </w:pPr>
            <w:r>
              <w:rPr>
                <w:rFonts w:asciiTheme="majorBidi" w:hAnsiTheme="majorBidi" w:cstheme="majorBidi"/>
                <w:sz w:val="24"/>
                <w:szCs w:val="24"/>
                <w:lang w:val="en-US" w:bidi="ar-KW"/>
              </w:rPr>
              <w:t>K, park. Park</w:t>
            </w:r>
            <w:r w:rsidR="00A90B78" w:rsidRPr="00115519">
              <w:rPr>
                <w:rFonts w:asciiTheme="majorBidi" w:hAnsiTheme="majorBidi" w:cstheme="majorBidi"/>
                <w:sz w:val="24"/>
                <w:szCs w:val="24"/>
                <w:lang w:val="en-US" w:bidi="ar-KW"/>
              </w:rPr>
              <w:t xml:space="preserve">'s textbook of preventive and social medicine, nineteenth edition. India: m/s </w:t>
            </w:r>
            <w:proofErr w:type="spellStart"/>
            <w:r w:rsidR="00A90B78" w:rsidRPr="00115519">
              <w:rPr>
                <w:rFonts w:asciiTheme="majorBidi" w:hAnsiTheme="majorBidi" w:cstheme="majorBidi"/>
                <w:sz w:val="24"/>
                <w:szCs w:val="24"/>
                <w:lang w:val="en-US" w:bidi="ar-KW"/>
              </w:rPr>
              <w:t>Banarsidas</w:t>
            </w:r>
            <w:proofErr w:type="spellEnd"/>
            <w:r w:rsidR="00A90B78" w:rsidRPr="00115519">
              <w:rPr>
                <w:rFonts w:asciiTheme="majorBidi" w:hAnsiTheme="majorBidi" w:cstheme="majorBidi"/>
                <w:sz w:val="24"/>
                <w:szCs w:val="24"/>
                <w:lang w:val="en-US" w:bidi="ar-KW"/>
              </w:rPr>
              <w:t xml:space="preserve"> </w:t>
            </w:r>
            <w:proofErr w:type="spellStart"/>
            <w:r w:rsidR="00A90B78" w:rsidRPr="00115519">
              <w:rPr>
                <w:rFonts w:asciiTheme="majorBidi" w:hAnsiTheme="majorBidi" w:cstheme="majorBidi"/>
                <w:sz w:val="24"/>
                <w:szCs w:val="24"/>
                <w:lang w:val="en-US" w:bidi="ar-KW"/>
              </w:rPr>
              <w:t>Bhanot</w:t>
            </w:r>
            <w:proofErr w:type="spellEnd"/>
            <w:r w:rsidR="00A90B78" w:rsidRPr="00115519">
              <w:rPr>
                <w:rFonts w:asciiTheme="majorBidi" w:hAnsiTheme="majorBidi" w:cstheme="majorBidi"/>
                <w:sz w:val="24"/>
                <w:szCs w:val="24"/>
                <w:lang w:val="en-US" w:bidi="ar-KW"/>
              </w:rPr>
              <w:t>; 2007.</w:t>
            </w:r>
          </w:p>
          <w:p w:rsidR="00A90B78" w:rsidRPr="00115519" w:rsidRDefault="00A90B78" w:rsidP="00A90B78">
            <w:pPr>
              <w:tabs>
                <w:tab w:val="right" w:pos="0"/>
                <w:tab w:val="right" w:pos="180"/>
                <w:tab w:val="left" w:pos="270"/>
              </w:tabs>
              <w:spacing w:after="0" w:line="360" w:lineRule="auto"/>
              <w:ind w:left="360"/>
              <w:jc w:val="lowKashida"/>
              <w:rPr>
                <w:rFonts w:asciiTheme="majorBidi" w:eastAsia="Times New Roman" w:hAnsiTheme="majorBidi" w:cstheme="majorBidi"/>
                <w:sz w:val="24"/>
                <w:szCs w:val="24"/>
                <w:lang w:bidi="ar-IQ"/>
              </w:rPr>
            </w:pPr>
          </w:p>
        </w:tc>
      </w:tr>
    </w:tbl>
    <w:p w:rsidR="00892C88" w:rsidRDefault="00892C88" w:rsidP="008D46A4">
      <w:pPr>
        <w:rPr>
          <w:sz w:val="28"/>
          <w:szCs w:val="28"/>
        </w:rPr>
      </w:pPr>
    </w:p>
    <w:p w:rsidR="00892C88" w:rsidRDefault="00892C88" w:rsidP="008D46A4">
      <w:pPr>
        <w:rPr>
          <w:sz w:val="28"/>
          <w:szCs w:val="28"/>
        </w:rPr>
      </w:pPr>
    </w:p>
    <w:p w:rsidR="00892C88" w:rsidRDefault="00892C88" w:rsidP="008D46A4">
      <w:pPr>
        <w:rPr>
          <w:sz w:val="28"/>
          <w:szCs w:val="28"/>
        </w:rPr>
      </w:pPr>
    </w:p>
    <w:p w:rsidR="0095364B" w:rsidRDefault="008D46A4" w:rsidP="008D46A4">
      <w:pPr>
        <w:rPr>
          <w:sz w:val="18"/>
          <w:szCs w:val="18"/>
        </w:rPr>
      </w:pPr>
      <w:r>
        <w:rPr>
          <w:sz w:val="28"/>
          <w:szCs w:val="28"/>
        </w:rPr>
        <w:br/>
      </w: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95364B" w:rsidTr="00CE0B6D">
        <w:tc>
          <w:tcPr>
            <w:tcW w:w="0" w:type="auto"/>
            <w:tcBorders>
              <w:top w:val="outset" w:sz="6" w:space="0" w:color="auto"/>
              <w:left w:val="outset" w:sz="6" w:space="0" w:color="auto"/>
              <w:bottom w:val="outset" w:sz="6" w:space="0" w:color="auto"/>
              <w:right w:val="outset" w:sz="6" w:space="0" w:color="auto"/>
            </w:tcBorders>
            <w:hideMark/>
          </w:tcPr>
          <w:p w:rsidR="0095364B" w:rsidRPr="00FF2E47" w:rsidRDefault="00FF2E47" w:rsidP="00CE0B6D">
            <w:pPr>
              <w:spacing w:after="0" w:line="240" w:lineRule="auto"/>
              <w:rPr>
                <w:rFonts w:ascii="Arial" w:hAnsi="Arial"/>
                <w:b/>
                <w:bCs/>
                <w:sz w:val="30"/>
                <w:szCs w:val="30"/>
              </w:rPr>
            </w:pPr>
            <w:r>
              <w:rPr>
                <w:rFonts w:ascii="Arial" w:hAnsi="Arial"/>
                <w:b/>
                <w:bCs/>
                <w:sz w:val="30"/>
                <w:szCs w:val="30"/>
              </w:rPr>
              <w:t xml:space="preserve">17. </w:t>
            </w:r>
            <w:r w:rsidR="0095364B" w:rsidRPr="00FF2E47">
              <w:rPr>
                <w:rFonts w:ascii="Arial" w:hAnsi="Arial"/>
                <w:b/>
                <w:bCs/>
                <w:sz w:val="30"/>
                <w:szCs w:val="30"/>
              </w:rPr>
              <w:t>COURSE CONTENT</w:t>
            </w:r>
          </w:p>
          <w:tbl>
            <w:tblPr>
              <w:tblW w:w="4072" w:type="pct"/>
              <w:jc w:val="center"/>
              <w:tblCellSpacing w:w="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30" w:type="dxa"/>
                <w:left w:w="30" w:type="dxa"/>
                <w:bottom w:w="30" w:type="dxa"/>
                <w:right w:w="30" w:type="dxa"/>
              </w:tblCellMar>
              <w:tblLook w:val="04A0" w:firstRow="1" w:lastRow="0" w:firstColumn="1" w:lastColumn="0" w:noHBand="0" w:noVBand="1"/>
            </w:tblPr>
            <w:tblGrid>
              <w:gridCol w:w="651"/>
              <w:gridCol w:w="7236"/>
            </w:tblGrid>
            <w:tr w:rsidR="0095364B" w:rsidRPr="0095364B" w:rsidTr="00C92813">
              <w:trPr>
                <w:tblCellSpacing w:w="7" w:type="dxa"/>
                <w:jc w:val="center"/>
              </w:trPr>
              <w:tc>
                <w:tcPr>
                  <w:tcW w:w="399" w:type="pct"/>
                  <w:vAlign w:val="center"/>
                  <w:hideMark/>
                </w:tcPr>
                <w:p w:rsidR="0095364B" w:rsidRPr="0095364B" w:rsidRDefault="0095364B" w:rsidP="00CE0B6D">
                  <w:pPr>
                    <w:spacing w:after="0" w:line="240" w:lineRule="auto"/>
                    <w:rPr>
                      <w:rFonts w:asciiTheme="majorBidi" w:hAnsiTheme="majorBidi" w:cstheme="majorBidi"/>
                      <w:sz w:val="24"/>
                      <w:szCs w:val="24"/>
                    </w:rPr>
                  </w:pPr>
                  <w:r w:rsidRPr="0095364B">
                    <w:rPr>
                      <w:rFonts w:asciiTheme="majorBidi" w:hAnsiTheme="majorBidi" w:cstheme="majorBidi"/>
                      <w:sz w:val="24"/>
                      <w:szCs w:val="24"/>
                    </w:rPr>
                    <w:t>Week</w:t>
                  </w:r>
                </w:p>
              </w:tc>
              <w:tc>
                <w:tcPr>
                  <w:tcW w:w="4574" w:type="pct"/>
                  <w:vAlign w:val="center"/>
                  <w:hideMark/>
                </w:tcPr>
                <w:p w:rsidR="0095364B" w:rsidRPr="0095364B" w:rsidRDefault="0095364B" w:rsidP="00CE0B6D">
                  <w:pPr>
                    <w:spacing w:after="0" w:line="240" w:lineRule="auto"/>
                    <w:rPr>
                      <w:rFonts w:asciiTheme="majorBidi" w:hAnsiTheme="majorBidi" w:cstheme="majorBidi"/>
                      <w:sz w:val="24"/>
                      <w:szCs w:val="24"/>
                    </w:rPr>
                  </w:pPr>
                  <w:r w:rsidRPr="0095364B">
                    <w:rPr>
                      <w:rFonts w:asciiTheme="majorBidi" w:hAnsiTheme="majorBidi" w:cstheme="majorBidi"/>
                      <w:sz w:val="24"/>
                      <w:szCs w:val="24"/>
                    </w:rPr>
                    <w:t>Topic</w:t>
                  </w:r>
                </w:p>
              </w:tc>
            </w:tr>
            <w:tr w:rsidR="0095364B" w:rsidRPr="0095364B" w:rsidTr="00C92813">
              <w:trPr>
                <w:tblCellSpacing w:w="7" w:type="dxa"/>
                <w:jc w:val="center"/>
              </w:trPr>
              <w:tc>
                <w:tcPr>
                  <w:tcW w:w="399" w:type="pct"/>
                  <w:vAlign w:val="center"/>
                  <w:hideMark/>
                </w:tcPr>
                <w:p w:rsidR="0095364B" w:rsidRPr="0095364B" w:rsidRDefault="0095364B" w:rsidP="00CE0B6D">
                  <w:pPr>
                    <w:spacing w:after="0" w:line="240" w:lineRule="auto"/>
                    <w:rPr>
                      <w:rFonts w:asciiTheme="majorBidi" w:hAnsiTheme="majorBidi" w:cstheme="majorBidi"/>
                      <w:sz w:val="24"/>
                      <w:szCs w:val="24"/>
                    </w:rPr>
                  </w:pPr>
                  <w:r w:rsidRPr="0095364B">
                    <w:rPr>
                      <w:rFonts w:asciiTheme="majorBidi" w:hAnsiTheme="majorBidi" w:cstheme="majorBidi"/>
                      <w:sz w:val="24"/>
                      <w:szCs w:val="24"/>
                    </w:rPr>
                    <w:t>1</w:t>
                  </w:r>
                </w:p>
              </w:tc>
              <w:tc>
                <w:tcPr>
                  <w:tcW w:w="4574" w:type="pct"/>
                  <w:vAlign w:val="center"/>
                  <w:hideMark/>
                </w:tcPr>
                <w:p w:rsidR="0095364B" w:rsidRPr="0095364B" w:rsidRDefault="0095364B" w:rsidP="00CE0B6D">
                  <w:pPr>
                    <w:spacing w:after="0" w:line="240" w:lineRule="auto"/>
                    <w:rPr>
                      <w:rFonts w:asciiTheme="majorBidi" w:hAnsiTheme="majorBidi" w:cstheme="majorBidi"/>
                      <w:sz w:val="24"/>
                      <w:szCs w:val="24"/>
                    </w:rPr>
                  </w:pPr>
                  <w:r w:rsidRPr="0095364B">
                    <w:rPr>
                      <w:rFonts w:asciiTheme="majorBidi" w:hAnsiTheme="majorBidi" w:cstheme="majorBidi"/>
                      <w:sz w:val="24"/>
                      <w:szCs w:val="24"/>
                    </w:rPr>
                    <w:t xml:space="preserve">Introduction of Statistics </w:t>
                  </w:r>
                </w:p>
                <w:p w:rsidR="0095364B" w:rsidRDefault="0095364B" w:rsidP="00CE0B6D">
                  <w:pPr>
                    <w:spacing w:after="0" w:line="240" w:lineRule="auto"/>
                    <w:rPr>
                      <w:rFonts w:asciiTheme="majorBidi" w:hAnsiTheme="majorBidi" w:cstheme="majorBidi"/>
                      <w:sz w:val="24"/>
                      <w:szCs w:val="24"/>
                    </w:rPr>
                  </w:pPr>
                  <w:r w:rsidRPr="0095364B">
                    <w:rPr>
                      <w:rFonts w:asciiTheme="majorBidi" w:hAnsiTheme="majorBidi" w:cstheme="majorBidi"/>
                      <w:sz w:val="24"/>
                      <w:szCs w:val="24"/>
                    </w:rPr>
                    <w:t>Process of Data Analysis in Statistics</w:t>
                  </w:r>
                </w:p>
                <w:p w:rsidR="00C92813" w:rsidRPr="0095364B" w:rsidRDefault="00C92813" w:rsidP="00C92813">
                  <w:pPr>
                    <w:spacing w:after="0" w:line="240" w:lineRule="auto"/>
                    <w:rPr>
                      <w:rFonts w:asciiTheme="majorBidi" w:hAnsiTheme="majorBidi" w:cstheme="majorBidi"/>
                      <w:sz w:val="24"/>
                      <w:szCs w:val="24"/>
                    </w:rPr>
                  </w:pPr>
                  <w:r w:rsidRPr="0095364B">
                    <w:rPr>
                      <w:rFonts w:asciiTheme="majorBidi" w:hAnsiTheme="majorBidi" w:cstheme="majorBidi"/>
                      <w:sz w:val="24"/>
                      <w:szCs w:val="24"/>
                    </w:rPr>
                    <w:t>Source of Data Collection</w:t>
                  </w:r>
                </w:p>
                <w:p w:rsidR="00C92813" w:rsidRPr="0095364B" w:rsidRDefault="00C92813" w:rsidP="00C92813">
                  <w:pPr>
                    <w:spacing w:after="0" w:line="240" w:lineRule="auto"/>
                    <w:rPr>
                      <w:rFonts w:asciiTheme="majorBidi" w:hAnsiTheme="majorBidi" w:cstheme="majorBidi"/>
                      <w:sz w:val="24"/>
                      <w:szCs w:val="24"/>
                    </w:rPr>
                  </w:pPr>
                  <w:r w:rsidRPr="0095364B">
                    <w:rPr>
                      <w:rFonts w:asciiTheme="majorBidi" w:hAnsiTheme="majorBidi" w:cstheme="majorBidi"/>
                      <w:sz w:val="24"/>
                      <w:szCs w:val="24"/>
                    </w:rPr>
                    <w:t>Sampling Method</w:t>
                  </w:r>
                </w:p>
                <w:p w:rsidR="00C92813" w:rsidRPr="0095364B" w:rsidRDefault="00C92813" w:rsidP="00C92813">
                  <w:pPr>
                    <w:pStyle w:val="ListParagraph"/>
                    <w:numPr>
                      <w:ilvl w:val="0"/>
                      <w:numId w:val="18"/>
                    </w:numPr>
                    <w:spacing w:after="0" w:line="240" w:lineRule="auto"/>
                    <w:rPr>
                      <w:rFonts w:asciiTheme="majorBidi" w:hAnsiTheme="majorBidi" w:cstheme="majorBidi"/>
                      <w:sz w:val="24"/>
                      <w:szCs w:val="24"/>
                    </w:rPr>
                  </w:pPr>
                  <w:r w:rsidRPr="0095364B">
                    <w:rPr>
                      <w:rFonts w:asciiTheme="majorBidi" w:hAnsiTheme="majorBidi" w:cstheme="majorBidi"/>
                      <w:sz w:val="24"/>
                      <w:szCs w:val="24"/>
                    </w:rPr>
                    <w:t>Probability of Sampling</w:t>
                  </w:r>
                </w:p>
                <w:p w:rsidR="00C92813" w:rsidRDefault="00C92813" w:rsidP="00C92813">
                  <w:pPr>
                    <w:spacing w:after="0" w:line="240" w:lineRule="auto"/>
                    <w:rPr>
                      <w:rFonts w:asciiTheme="majorBidi" w:hAnsiTheme="majorBidi" w:cstheme="majorBidi"/>
                      <w:sz w:val="24"/>
                      <w:szCs w:val="24"/>
                    </w:rPr>
                  </w:pPr>
                  <w:r w:rsidRPr="0095364B">
                    <w:rPr>
                      <w:rFonts w:asciiTheme="majorBidi" w:hAnsiTheme="majorBidi" w:cstheme="majorBidi"/>
                      <w:sz w:val="24"/>
                      <w:szCs w:val="24"/>
                    </w:rPr>
                    <w:t>Non-probability Sampling</w:t>
                  </w:r>
                </w:p>
                <w:p w:rsidR="00EC165A" w:rsidRPr="0095364B" w:rsidRDefault="00EC165A" w:rsidP="00EC165A">
                  <w:pPr>
                    <w:spacing w:after="0" w:line="240" w:lineRule="auto"/>
                    <w:rPr>
                      <w:rFonts w:asciiTheme="majorBidi" w:hAnsiTheme="majorBidi" w:cstheme="majorBidi"/>
                      <w:sz w:val="24"/>
                      <w:szCs w:val="24"/>
                    </w:rPr>
                  </w:pPr>
                  <w:r w:rsidRPr="0095364B">
                    <w:rPr>
                      <w:rFonts w:asciiTheme="majorBidi" w:hAnsiTheme="majorBidi" w:cstheme="majorBidi"/>
                      <w:sz w:val="24"/>
                      <w:szCs w:val="24"/>
                    </w:rPr>
                    <w:t>Measures of Central Tendency</w:t>
                  </w:r>
                </w:p>
                <w:p w:rsidR="00EC165A" w:rsidRDefault="00EC165A" w:rsidP="00EC165A">
                  <w:pPr>
                    <w:pStyle w:val="ListParagraph"/>
                    <w:numPr>
                      <w:ilvl w:val="0"/>
                      <w:numId w:val="18"/>
                    </w:numPr>
                    <w:spacing w:after="0" w:line="240" w:lineRule="auto"/>
                    <w:rPr>
                      <w:rFonts w:asciiTheme="majorBidi" w:hAnsiTheme="majorBidi" w:cstheme="majorBidi"/>
                      <w:sz w:val="24"/>
                      <w:szCs w:val="24"/>
                    </w:rPr>
                  </w:pPr>
                  <w:r w:rsidRPr="0095364B">
                    <w:rPr>
                      <w:rFonts w:asciiTheme="majorBidi" w:hAnsiTheme="majorBidi" w:cstheme="majorBidi"/>
                      <w:sz w:val="24"/>
                      <w:szCs w:val="24"/>
                    </w:rPr>
                    <w:t>Mean, Median, and Mode</w:t>
                  </w:r>
                </w:p>
                <w:p w:rsidR="00EC165A" w:rsidRPr="0095364B" w:rsidRDefault="00EC165A" w:rsidP="00EC165A">
                  <w:pPr>
                    <w:spacing w:after="0" w:line="240" w:lineRule="auto"/>
                    <w:rPr>
                      <w:rFonts w:asciiTheme="majorBidi" w:hAnsiTheme="majorBidi" w:cstheme="majorBidi"/>
                      <w:sz w:val="24"/>
                      <w:szCs w:val="24"/>
                    </w:rPr>
                  </w:pPr>
                  <w:r w:rsidRPr="0095364B">
                    <w:rPr>
                      <w:rFonts w:asciiTheme="majorBidi" w:hAnsiTheme="majorBidi" w:cstheme="majorBidi"/>
                      <w:sz w:val="24"/>
                      <w:szCs w:val="24"/>
                    </w:rPr>
                    <w:t>Measures of Dispersion</w:t>
                  </w:r>
                </w:p>
                <w:p w:rsidR="00EC165A" w:rsidRPr="0095364B" w:rsidRDefault="00EC165A" w:rsidP="00EC165A">
                  <w:pPr>
                    <w:spacing w:after="0" w:line="240" w:lineRule="auto"/>
                    <w:rPr>
                      <w:rFonts w:asciiTheme="majorBidi" w:hAnsiTheme="majorBidi" w:cstheme="majorBidi"/>
                      <w:sz w:val="24"/>
                      <w:szCs w:val="24"/>
                    </w:rPr>
                  </w:pPr>
                  <w:r w:rsidRPr="0095364B">
                    <w:rPr>
                      <w:rFonts w:asciiTheme="majorBidi" w:hAnsiTheme="majorBidi" w:cstheme="majorBidi"/>
                      <w:sz w:val="24"/>
                      <w:szCs w:val="24"/>
                    </w:rPr>
                    <w:t>Range, Variance, Standard Deviation, and CV</w:t>
                  </w:r>
                </w:p>
              </w:tc>
            </w:tr>
            <w:tr w:rsidR="00C92813" w:rsidRPr="0095364B" w:rsidTr="00C92813">
              <w:trPr>
                <w:tblCellSpacing w:w="7" w:type="dxa"/>
                <w:jc w:val="center"/>
              </w:trPr>
              <w:tc>
                <w:tcPr>
                  <w:tcW w:w="399" w:type="pct"/>
                  <w:vAlign w:val="center"/>
                  <w:hideMark/>
                </w:tcPr>
                <w:p w:rsidR="00C92813" w:rsidRPr="0095364B" w:rsidRDefault="00EC165A" w:rsidP="00C92813">
                  <w:pPr>
                    <w:spacing w:after="0" w:line="240" w:lineRule="auto"/>
                    <w:rPr>
                      <w:rFonts w:asciiTheme="majorBidi" w:hAnsiTheme="majorBidi" w:cstheme="majorBidi"/>
                      <w:sz w:val="24"/>
                      <w:szCs w:val="24"/>
                    </w:rPr>
                  </w:pPr>
                  <w:r>
                    <w:rPr>
                      <w:rFonts w:asciiTheme="majorBidi" w:hAnsiTheme="majorBidi" w:cstheme="majorBidi"/>
                      <w:sz w:val="24"/>
                      <w:szCs w:val="24"/>
                    </w:rPr>
                    <w:t>2</w:t>
                  </w:r>
                </w:p>
              </w:tc>
              <w:tc>
                <w:tcPr>
                  <w:tcW w:w="4574" w:type="pct"/>
                  <w:vAlign w:val="center"/>
                </w:tcPr>
                <w:p w:rsidR="00FC76BC" w:rsidRPr="0095364B" w:rsidRDefault="00FC76BC" w:rsidP="00FC76BC">
                  <w:pPr>
                    <w:spacing w:after="0" w:line="240" w:lineRule="auto"/>
                    <w:rPr>
                      <w:rFonts w:asciiTheme="majorBidi" w:hAnsiTheme="majorBidi" w:cstheme="majorBidi"/>
                      <w:sz w:val="24"/>
                      <w:szCs w:val="24"/>
                    </w:rPr>
                  </w:pPr>
                  <w:r w:rsidRPr="0095364B">
                    <w:rPr>
                      <w:rFonts w:asciiTheme="majorBidi" w:hAnsiTheme="majorBidi" w:cstheme="majorBidi"/>
                      <w:sz w:val="24"/>
                      <w:szCs w:val="24"/>
                    </w:rPr>
                    <w:t xml:space="preserve">Introduction of </w:t>
                  </w:r>
                  <w:proofErr w:type="spellStart"/>
                  <w:r w:rsidRPr="0095364B">
                    <w:rPr>
                      <w:rFonts w:asciiTheme="majorBidi" w:hAnsiTheme="majorBidi" w:cstheme="majorBidi"/>
                      <w:sz w:val="24"/>
                      <w:szCs w:val="24"/>
                    </w:rPr>
                    <w:t>BioStatistics</w:t>
                  </w:r>
                  <w:proofErr w:type="spellEnd"/>
                  <w:r w:rsidRPr="0095364B">
                    <w:rPr>
                      <w:rFonts w:asciiTheme="majorBidi" w:hAnsiTheme="majorBidi" w:cstheme="majorBidi"/>
                      <w:sz w:val="24"/>
                      <w:szCs w:val="24"/>
                    </w:rPr>
                    <w:t xml:space="preserve"> </w:t>
                  </w:r>
                </w:p>
                <w:p w:rsidR="00FC76BC" w:rsidRPr="0095364B" w:rsidRDefault="00FC76BC" w:rsidP="00FC76BC">
                  <w:pPr>
                    <w:spacing w:after="0" w:line="240" w:lineRule="auto"/>
                    <w:rPr>
                      <w:rFonts w:asciiTheme="majorBidi" w:hAnsiTheme="majorBidi" w:cstheme="majorBidi"/>
                      <w:sz w:val="24"/>
                      <w:szCs w:val="24"/>
                    </w:rPr>
                  </w:pPr>
                  <w:r w:rsidRPr="0095364B">
                    <w:rPr>
                      <w:rFonts w:asciiTheme="majorBidi" w:hAnsiTheme="majorBidi" w:cstheme="majorBidi"/>
                      <w:sz w:val="24"/>
                      <w:szCs w:val="24"/>
                    </w:rPr>
                    <w:t>Hypothesis testing</w:t>
                  </w:r>
                </w:p>
                <w:p w:rsidR="00FC76BC" w:rsidRPr="0095364B" w:rsidRDefault="00FC76BC" w:rsidP="00FC76BC">
                  <w:pPr>
                    <w:pStyle w:val="ListParagraph"/>
                    <w:numPr>
                      <w:ilvl w:val="0"/>
                      <w:numId w:val="18"/>
                    </w:numPr>
                    <w:spacing w:after="0" w:line="240" w:lineRule="auto"/>
                    <w:rPr>
                      <w:rFonts w:asciiTheme="majorBidi" w:hAnsiTheme="majorBidi" w:cstheme="majorBidi"/>
                      <w:sz w:val="24"/>
                      <w:szCs w:val="24"/>
                    </w:rPr>
                  </w:pPr>
                  <w:r w:rsidRPr="0095364B">
                    <w:rPr>
                      <w:rFonts w:asciiTheme="majorBidi" w:hAnsiTheme="majorBidi" w:cstheme="majorBidi"/>
                      <w:sz w:val="24"/>
                      <w:szCs w:val="24"/>
                    </w:rPr>
                    <w:t>Null hypothesis</w:t>
                  </w:r>
                </w:p>
                <w:p w:rsidR="00C92813" w:rsidRDefault="00FC76BC" w:rsidP="00FC76BC">
                  <w:pPr>
                    <w:pStyle w:val="ListParagraph"/>
                    <w:numPr>
                      <w:ilvl w:val="0"/>
                      <w:numId w:val="18"/>
                    </w:numPr>
                    <w:spacing w:after="0" w:line="240" w:lineRule="auto"/>
                    <w:rPr>
                      <w:rFonts w:asciiTheme="majorBidi" w:hAnsiTheme="majorBidi" w:cstheme="majorBidi"/>
                      <w:sz w:val="24"/>
                      <w:szCs w:val="24"/>
                    </w:rPr>
                  </w:pPr>
                  <w:r w:rsidRPr="0095364B">
                    <w:rPr>
                      <w:rFonts w:asciiTheme="majorBidi" w:hAnsiTheme="majorBidi" w:cstheme="majorBidi"/>
                      <w:sz w:val="24"/>
                      <w:szCs w:val="24"/>
                    </w:rPr>
                    <w:t>Alternative hypothesis</w:t>
                  </w:r>
                </w:p>
                <w:p w:rsidR="00EC165A" w:rsidRPr="0095364B" w:rsidRDefault="00EC165A" w:rsidP="00EC165A">
                  <w:pPr>
                    <w:pStyle w:val="ListParagraph"/>
                    <w:numPr>
                      <w:ilvl w:val="0"/>
                      <w:numId w:val="18"/>
                    </w:numPr>
                    <w:spacing w:after="0" w:line="240" w:lineRule="auto"/>
                    <w:rPr>
                      <w:rFonts w:asciiTheme="majorBidi" w:hAnsiTheme="majorBidi" w:cstheme="majorBidi"/>
                      <w:sz w:val="24"/>
                      <w:szCs w:val="24"/>
                    </w:rPr>
                  </w:pPr>
                  <w:r w:rsidRPr="0095364B">
                    <w:rPr>
                      <w:rFonts w:asciiTheme="majorBidi" w:hAnsiTheme="majorBidi" w:cstheme="majorBidi"/>
                      <w:sz w:val="24"/>
                      <w:szCs w:val="24"/>
                    </w:rPr>
                    <w:t>Type I error and type II error</w:t>
                  </w:r>
                </w:p>
                <w:p w:rsidR="00EC165A" w:rsidRPr="0095364B" w:rsidRDefault="00EC165A" w:rsidP="00EC165A">
                  <w:pPr>
                    <w:pStyle w:val="ListParagraph"/>
                    <w:numPr>
                      <w:ilvl w:val="0"/>
                      <w:numId w:val="18"/>
                    </w:numPr>
                    <w:spacing w:after="0" w:line="240" w:lineRule="auto"/>
                    <w:rPr>
                      <w:rFonts w:asciiTheme="majorBidi" w:hAnsiTheme="majorBidi" w:cstheme="majorBidi"/>
                      <w:sz w:val="24"/>
                      <w:szCs w:val="24"/>
                    </w:rPr>
                  </w:pPr>
                  <w:r w:rsidRPr="0095364B">
                    <w:rPr>
                      <w:rFonts w:asciiTheme="majorBidi" w:hAnsiTheme="majorBidi" w:cstheme="majorBidi"/>
                      <w:sz w:val="24"/>
                      <w:szCs w:val="24"/>
                    </w:rPr>
                    <w:t>Significant level and power of the test</w:t>
                  </w:r>
                </w:p>
              </w:tc>
            </w:tr>
            <w:tr w:rsidR="00C92813" w:rsidRPr="0095364B" w:rsidTr="00C92813">
              <w:trPr>
                <w:tblCellSpacing w:w="7" w:type="dxa"/>
                <w:jc w:val="center"/>
              </w:trPr>
              <w:tc>
                <w:tcPr>
                  <w:tcW w:w="399" w:type="pct"/>
                  <w:vAlign w:val="center"/>
                  <w:hideMark/>
                </w:tcPr>
                <w:p w:rsidR="00C92813" w:rsidRPr="0095364B" w:rsidRDefault="00EC165A" w:rsidP="00C92813">
                  <w:pPr>
                    <w:spacing w:after="0" w:line="240" w:lineRule="auto"/>
                    <w:rPr>
                      <w:rFonts w:asciiTheme="majorBidi" w:hAnsiTheme="majorBidi" w:cstheme="majorBidi"/>
                      <w:sz w:val="24"/>
                      <w:szCs w:val="24"/>
                    </w:rPr>
                  </w:pPr>
                  <w:r>
                    <w:rPr>
                      <w:rFonts w:asciiTheme="majorBidi" w:hAnsiTheme="majorBidi" w:cstheme="majorBidi"/>
                      <w:sz w:val="24"/>
                      <w:szCs w:val="24"/>
                    </w:rPr>
                    <w:t>3</w:t>
                  </w:r>
                  <w:r w:rsidR="00006F5B">
                    <w:rPr>
                      <w:rFonts w:asciiTheme="majorBidi" w:hAnsiTheme="majorBidi" w:cstheme="majorBidi"/>
                      <w:sz w:val="24"/>
                      <w:szCs w:val="24"/>
                    </w:rPr>
                    <w:t>-4</w:t>
                  </w:r>
                </w:p>
              </w:tc>
              <w:tc>
                <w:tcPr>
                  <w:tcW w:w="4574" w:type="pct"/>
                  <w:vAlign w:val="center"/>
                  <w:hideMark/>
                </w:tcPr>
                <w:p w:rsidR="00C92813" w:rsidRPr="00C05892" w:rsidRDefault="00C05892" w:rsidP="00C05892">
                  <w:pPr>
                    <w:pStyle w:val="ListParagraph"/>
                    <w:numPr>
                      <w:ilvl w:val="0"/>
                      <w:numId w:val="18"/>
                    </w:numPr>
                    <w:spacing w:after="0" w:line="240" w:lineRule="auto"/>
                    <w:rPr>
                      <w:rFonts w:asciiTheme="majorBidi" w:hAnsiTheme="majorBidi" w:cstheme="majorBidi"/>
                      <w:sz w:val="24"/>
                      <w:szCs w:val="24"/>
                    </w:rPr>
                  </w:pPr>
                  <w:r w:rsidRPr="00C05892">
                    <w:rPr>
                      <w:rFonts w:asciiTheme="majorBidi" w:hAnsiTheme="majorBidi" w:cstheme="majorBidi"/>
                      <w:b/>
                      <w:bCs/>
                      <w:sz w:val="24"/>
                      <w:szCs w:val="24"/>
                    </w:rPr>
                    <w:t>Shape of distribution and Measures of Position</w:t>
                  </w:r>
                </w:p>
                <w:p w:rsidR="00C05892" w:rsidRPr="00DE7237" w:rsidRDefault="00C05892" w:rsidP="00DE7237">
                  <w:pPr>
                    <w:ind w:left="360"/>
                    <w:rPr>
                      <w:rFonts w:asciiTheme="majorBidi" w:hAnsiTheme="majorBidi" w:cstheme="majorBidi"/>
                      <w:sz w:val="24"/>
                      <w:szCs w:val="24"/>
                      <w:lang w:val="en-US"/>
                    </w:rPr>
                  </w:pPr>
                  <w:r w:rsidRPr="00DE7237">
                    <w:rPr>
                      <w:rFonts w:asciiTheme="majorBidi" w:hAnsiTheme="majorBidi" w:cstheme="majorBidi"/>
                      <w:b/>
                      <w:bCs/>
                      <w:sz w:val="24"/>
                      <w:szCs w:val="24"/>
                      <w:lang w:val="en-US"/>
                    </w:rPr>
                    <w:t>Measure of Skewness and Kurtosis</w:t>
                  </w:r>
                </w:p>
                <w:p w:rsidR="00C05892" w:rsidRPr="00EC165A" w:rsidRDefault="00C05892" w:rsidP="00EC165A">
                  <w:pPr>
                    <w:pStyle w:val="ListParagraph"/>
                    <w:numPr>
                      <w:ilvl w:val="0"/>
                      <w:numId w:val="18"/>
                    </w:numPr>
                    <w:spacing w:after="0" w:line="240" w:lineRule="auto"/>
                    <w:rPr>
                      <w:rFonts w:asciiTheme="majorBidi" w:hAnsiTheme="majorBidi" w:cstheme="majorBidi"/>
                      <w:sz w:val="24"/>
                      <w:szCs w:val="24"/>
                    </w:rPr>
                  </w:pPr>
                  <w:r w:rsidRPr="00EC165A">
                    <w:rPr>
                      <w:rFonts w:asciiTheme="majorBidi" w:hAnsiTheme="majorBidi" w:cstheme="majorBidi"/>
                      <w:sz w:val="24"/>
                      <w:szCs w:val="24"/>
                    </w:rPr>
                    <w:t>Moments (</w:t>
                  </w:r>
                  <w:proofErr w:type="spellStart"/>
                  <w:r w:rsidRPr="00EC165A">
                    <w:rPr>
                      <w:rFonts w:asciiTheme="majorBidi" w:hAnsiTheme="majorBidi" w:cstheme="majorBidi"/>
                      <w:sz w:val="24"/>
                      <w:szCs w:val="24"/>
                    </w:rPr>
                    <w:t>Mr</w:t>
                  </w:r>
                  <w:proofErr w:type="spellEnd"/>
                  <w:proofErr w:type="gramStart"/>
                  <w:r w:rsidRPr="00EC165A">
                    <w:rPr>
                      <w:rFonts w:asciiTheme="majorBidi" w:hAnsiTheme="majorBidi" w:cstheme="majorBidi"/>
                      <w:sz w:val="24"/>
                      <w:szCs w:val="24"/>
                    </w:rPr>
                    <w:t>):-</w:t>
                  </w:r>
                  <w:proofErr w:type="gramEnd"/>
                </w:p>
                <w:p w:rsidR="00C05892" w:rsidRPr="00EC165A" w:rsidRDefault="00C05892" w:rsidP="00EC165A">
                  <w:pPr>
                    <w:pStyle w:val="ListParagraph"/>
                    <w:numPr>
                      <w:ilvl w:val="0"/>
                      <w:numId w:val="18"/>
                    </w:numPr>
                    <w:spacing w:after="0" w:line="240" w:lineRule="auto"/>
                    <w:rPr>
                      <w:rFonts w:asciiTheme="majorBidi" w:hAnsiTheme="majorBidi" w:cstheme="majorBidi"/>
                      <w:sz w:val="24"/>
                      <w:szCs w:val="24"/>
                    </w:rPr>
                  </w:pPr>
                  <w:r w:rsidRPr="00EC165A">
                    <w:rPr>
                      <w:rFonts w:asciiTheme="majorBidi" w:hAnsiTheme="majorBidi" w:cstheme="majorBidi"/>
                      <w:sz w:val="24"/>
                      <w:szCs w:val="24"/>
                    </w:rPr>
                    <w:t>Skewness (</w:t>
                  </w:r>
                  <m:oMath>
                    <m:sSub>
                      <m:sSubPr>
                        <m:ctrlPr>
                          <w:rPr>
                            <w:rFonts w:ascii="Cambria Math" w:hAnsi="Cambria Math" w:cstheme="majorBidi"/>
                            <w:sz w:val="24"/>
                            <w:szCs w:val="24"/>
                          </w:rPr>
                        </m:ctrlPr>
                      </m:sSubPr>
                      <m:e>
                        <m:r>
                          <w:rPr>
                            <w:rFonts w:ascii="Cambria Math" w:hAnsi="Cambria Math" w:cstheme="majorBidi"/>
                            <w:sz w:val="24"/>
                            <w:szCs w:val="24"/>
                          </w:rPr>
                          <m:t>C</m:t>
                        </m:r>
                        <m:r>
                          <m:rPr>
                            <m:sty m:val="p"/>
                          </m:rPr>
                          <w:rPr>
                            <w:rFonts w:ascii="Cambria Math" w:hAnsi="Cambria Math" w:cstheme="majorBidi"/>
                            <w:sz w:val="24"/>
                            <w:szCs w:val="24"/>
                          </w:rPr>
                          <m:t>.</m:t>
                        </m:r>
                        <m:r>
                          <w:rPr>
                            <w:rFonts w:ascii="Cambria Math" w:hAnsi="Cambria Math" w:cstheme="majorBidi"/>
                            <w:sz w:val="24"/>
                            <w:szCs w:val="24"/>
                          </w:rPr>
                          <m:t>S</m:t>
                        </m:r>
                      </m:e>
                      <m:sub>
                        <m:r>
                          <w:rPr>
                            <w:rFonts w:ascii="Cambria Math" w:hAnsi="Cambria Math" w:cstheme="majorBidi"/>
                            <w:sz w:val="24"/>
                            <w:szCs w:val="24"/>
                          </w:rPr>
                          <m:t>k</m:t>
                        </m:r>
                      </m:sub>
                    </m:sSub>
                  </m:oMath>
                  <w:r w:rsidRPr="00EC165A">
                    <w:rPr>
                      <w:rFonts w:asciiTheme="majorBidi" w:hAnsiTheme="majorBidi" w:cstheme="majorBidi"/>
                      <w:sz w:val="24"/>
                      <w:szCs w:val="24"/>
                    </w:rPr>
                    <w:t>)</w:t>
                  </w:r>
                </w:p>
                <w:p w:rsidR="00C05892" w:rsidRPr="00EC165A" w:rsidRDefault="00C05892" w:rsidP="00EC165A">
                  <w:pPr>
                    <w:pStyle w:val="ListParagraph"/>
                    <w:numPr>
                      <w:ilvl w:val="0"/>
                      <w:numId w:val="18"/>
                    </w:numPr>
                    <w:spacing w:after="0" w:line="240" w:lineRule="auto"/>
                    <w:rPr>
                      <w:rFonts w:asciiTheme="majorBidi" w:hAnsiTheme="majorBidi" w:cstheme="majorBidi"/>
                      <w:sz w:val="24"/>
                      <w:szCs w:val="24"/>
                    </w:rPr>
                  </w:pPr>
                  <w:r w:rsidRPr="00EC165A">
                    <w:rPr>
                      <w:rFonts w:asciiTheme="majorBidi" w:hAnsiTheme="majorBidi" w:cstheme="majorBidi"/>
                      <w:sz w:val="24"/>
                      <w:szCs w:val="24"/>
                    </w:rPr>
                    <w:t>Kurtosis</w:t>
                  </w:r>
                </w:p>
                <w:p w:rsidR="00EC165A" w:rsidRPr="00EC165A" w:rsidRDefault="00EC165A" w:rsidP="00EC165A">
                  <w:pPr>
                    <w:ind w:left="360"/>
                    <w:rPr>
                      <w:rFonts w:asciiTheme="majorBidi" w:hAnsiTheme="majorBidi" w:cstheme="majorBidi"/>
                      <w:b/>
                      <w:bCs/>
                      <w:sz w:val="24"/>
                      <w:szCs w:val="24"/>
                      <w:lang w:val="en-US"/>
                    </w:rPr>
                  </w:pPr>
                  <w:r w:rsidRPr="00EC165A">
                    <w:rPr>
                      <w:rFonts w:asciiTheme="majorBidi" w:hAnsiTheme="majorBidi" w:cstheme="majorBidi"/>
                      <w:b/>
                      <w:bCs/>
                      <w:sz w:val="24"/>
                      <w:szCs w:val="24"/>
                      <w:lang w:val="en-US"/>
                    </w:rPr>
                    <w:t>Measures of Position</w:t>
                  </w:r>
                </w:p>
                <w:p w:rsidR="00EC165A" w:rsidRDefault="00EC165A" w:rsidP="00EC165A">
                  <w:pPr>
                    <w:pStyle w:val="ListParagraph"/>
                    <w:numPr>
                      <w:ilvl w:val="0"/>
                      <w:numId w:val="18"/>
                    </w:numPr>
                    <w:spacing w:after="0" w:line="240" w:lineRule="auto"/>
                    <w:rPr>
                      <w:rFonts w:asciiTheme="majorBidi" w:hAnsiTheme="majorBidi" w:cstheme="majorBidi"/>
                      <w:sz w:val="24"/>
                      <w:szCs w:val="24"/>
                    </w:rPr>
                  </w:pPr>
                  <w:r w:rsidRPr="00EC165A">
                    <w:rPr>
                      <w:rFonts w:asciiTheme="majorBidi" w:hAnsiTheme="majorBidi" w:cstheme="majorBidi"/>
                      <w:sz w:val="24"/>
                      <w:szCs w:val="24"/>
                    </w:rPr>
                    <w:lastRenderedPageBreak/>
                    <w:t>Standard Scores (Z- Scores)</w:t>
                  </w:r>
                </w:p>
                <w:p w:rsidR="00892C88" w:rsidRDefault="00892C88" w:rsidP="00892C88">
                  <w:pPr>
                    <w:pStyle w:val="ListParagraph"/>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 xml:space="preserve">Quartiles and </w:t>
                  </w:r>
                  <w:r w:rsidRPr="00C05892">
                    <w:rPr>
                      <w:rFonts w:asciiTheme="majorBidi" w:hAnsiTheme="majorBidi" w:cstheme="majorBidi"/>
                      <w:sz w:val="24"/>
                      <w:szCs w:val="24"/>
                      <w:lang w:val="en-US"/>
                    </w:rPr>
                    <w:t>Five number summary Boxplot</w:t>
                  </w:r>
                </w:p>
                <w:p w:rsidR="00892C88" w:rsidRPr="00EC165A" w:rsidRDefault="00892C88" w:rsidP="00EC165A">
                  <w:pPr>
                    <w:pStyle w:val="ListParagraph"/>
                    <w:numPr>
                      <w:ilvl w:val="0"/>
                      <w:numId w:val="18"/>
                    </w:numPr>
                    <w:spacing w:after="0" w:line="240" w:lineRule="auto"/>
                    <w:rPr>
                      <w:rFonts w:asciiTheme="majorBidi" w:hAnsiTheme="majorBidi" w:cstheme="majorBidi"/>
                      <w:sz w:val="24"/>
                      <w:szCs w:val="24"/>
                    </w:rPr>
                  </w:pPr>
                </w:p>
              </w:tc>
            </w:tr>
            <w:tr w:rsidR="00892C88" w:rsidRPr="0095364B" w:rsidTr="0089188D">
              <w:trPr>
                <w:tblCellSpacing w:w="7" w:type="dxa"/>
                <w:jc w:val="center"/>
              </w:trPr>
              <w:tc>
                <w:tcPr>
                  <w:tcW w:w="399" w:type="pct"/>
                  <w:vMerge w:val="restart"/>
                  <w:vAlign w:val="center"/>
                  <w:hideMark/>
                </w:tcPr>
                <w:p w:rsidR="00892C88" w:rsidRPr="0095364B" w:rsidRDefault="00006F5B" w:rsidP="0089188D">
                  <w:p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5-6</w:t>
                  </w:r>
                </w:p>
              </w:tc>
              <w:tc>
                <w:tcPr>
                  <w:tcW w:w="4574" w:type="pct"/>
                  <w:vAlign w:val="center"/>
                </w:tcPr>
                <w:p w:rsidR="00892C88" w:rsidRPr="00B67997" w:rsidRDefault="00892C88" w:rsidP="0089188D">
                  <w:pPr>
                    <w:spacing w:after="0" w:line="240" w:lineRule="auto"/>
                    <w:rPr>
                      <w:rFonts w:asciiTheme="majorBidi" w:hAnsiTheme="majorBidi" w:cstheme="majorBidi"/>
                      <w:b/>
                      <w:bCs/>
                      <w:sz w:val="24"/>
                      <w:szCs w:val="24"/>
                    </w:rPr>
                  </w:pPr>
                  <w:r w:rsidRPr="00B67997">
                    <w:rPr>
                      <w:rFonts w:asciiTheme="majorBidi" w:hAnsiTheme="majorBidi" w:cstheme="majorBidi"/>
                      <w:b/>
                      <w:bCs/>
                      <w:sz w:val="24"/>
                      <w:szCs w:val="24"/>
                    </w:rPr>
                    <w:t>Normal Distribution</w:t>
                  </w:r>
                </w:p>
                <w:p w:rsidR="00892C88" w:rsidRDefault="00892C88" w:rsidP="0089188D">
                  <w:pPr>
                    <w:spacing w:after="0" w:line="240" w:lineRule="auto"/>
                    <w:rPr>
                      <w:rFonts w:asciiTheme="majorBidi" w:hAnsiTheme="majorBidi" w:cstheme="majorBidi"/>
                      <w:sz w:val="24"/>
                      <w:szCs w:val="24"/>
                    </w:rPr>
                  </w:pPr>
                  <w:r>
                    <w:rPr>
                      <w:rFonts w:asciiTheme="majorBidi" w:hAnsiTheme="majorBidi" w:cstheme="majorBidi"/>
                      <w:sz w:val="24"/>
                      <w:szCs w:val="24"/>
                    </w:rPr>
                    <w:t>Determining Normality</w:t>
                  </w:r>
                </w:p>
                <w:p w:rsidR="00892C88" w:rsidRDefault="00892C88" w:rsidP="0089188D">
                  <w:pPr>
                    <w:spacing w:after="0" w:line="240" w:lineRule="auto"/>
                    <w:rPr>
                      <w:rFonts w:asciiTheme="majorBidi" w:hAnsiTheme="majorBidi" w:cstheme="majorBidi"/>
                      <w:sz w:val="24"/>
                      <w:szCs w:val="24"/>
                    </w:rPr>
                  </w:pPr>
                  <w:r>
                    <w:rPr>
                      <w:rFonts w:asciiTheme="majorBidi" w:hAnsiTheme="majorBidi" w:cstheme="majorBidi"/>
                      <w:sz w:val="24"/>
                      <w:szCs w:val="24"/>
                    </w:rPr>
                    <w:t>Standard Normal Distribution</w:t>
                  </w:r>
                </w:p>
                <w:p w:rsidR="00892C88" w:rsidRDefault="00892C88" w:rsidP="0089188D">
                  <w:pPr>
                    <w:pStyle w:val="ListParagraph"/>
                    <w:numPr>
                      <w:ilvl w:val="0"/>
                      <w:numId w:val="18"/>
                    </w:numPr>
                    <w:spacing w:after="0" w:line="240" w:lineRule="auto"/>
                    <w:rPr>
                      <w:rFonts w:asciiTheme="majorBidi" w:hAnsiTheme="majorBidi" w:cstheme="majorBidi"/>
                      <w:sz w:val="24"/>
                      <w:szCs w:val="24"/>
                    </w:rPr>
                  </w:pPr>
                  <w:r>
                    <w:rPr>
                      <w:rFonts w:asciiTheme="majorBidi" w:hAnsiTheme="majorBidi" w:cstheme="majorBidi"/>
                      <w:sz w:val="24"/>
                      <w:szCs w:val="24"/>
                    </w:rPr>
                    <w:t>Finding Probability</w:t>
                  </w:r>
                </w:p>
                <w:p w:rsidR="00892C88" w:rsidRPr="00035F90" w:rsidRDefault="00892C88" w:rsidP="0089188D">
                  <w:pPr>
                    <w:pStyle w:val="ListParagraph"/>
                    <w:numPr>
                      <w:ilvl w:val="0"/>
                      <w:numId w:val="18"/>
                    </w:numPr>
                    <w:spacing w:after="0" w:line="240" w:lineRule="auto"/>
                    <w:rPr>
                      <w:rFonts w:asciiTheme="majorBidi" w:hAnsiTheme="majorBidi" w:cstheme="majorBidi"/>
                      <w:sz w:val="24"/>
                      <w:szCs w:val="24"/>
                    </w:rPr>
                  </w:pPr>
                  <w:r>
                    <w:rPr>
                      <w:rFonts w:asciiTheme="majorBidi" w:hAnsiTheme="majorBidi" w:cstheme="majorBidi"/>
                      <w:sz w:val="24"/>
                      <w:szCs w:val="24"/>
                    </w:rPr>
                    <w:t>Find area under normal distribution</w:t>
                  </w:r>
                </w:p>
                <w:p w:rsidR="00892C88" w:rsidRPr="0095364B" w:rsidRDefault="00892C88" w:rsidP="0089188D">
                  <w:pPr>
                    <w:spacing w:after="0" w:line="240" w:lineRule="auto"/>
                    <w:rPr>
                      <w:rFonts w:asciiTheme="majorBidi" w:hAnsiTheme="majorBidi" w:cstheme="majorBidi"/>
                      <w:sz w:val="24"/>
                      <w:szCs w:val="24"/>
                    </w:rPr>
                  </w:pPr>
                  <w:r w:rsidRPr="0095364B">
                    <w:rPr>
                      <w:rFonts w:asciiTheme="majorBidi" w:hAnsiTheme="majorBidi" w:cstheme="majorBidi"/>
                      <w:sz w:val="24"/>
                      <w:szCs w:val="24"/>
                    </w:rPr>
                    <w:t>Kolmogorov and Smirnov Test</w:t>
                  </w:r>
                </w:p>
              </w:tc>
            </w:tr>
            <w:tr w:rsidR="00892C88" w:rsidRPr="0095364B" w:rsidTr="00892C88">
              <w:trPr>
                <w:tblCellSpacing w:w="7" w:type="dxa"/>
                <w:jc w:val="center"/>
              </w:trPr>
              <w:tc>
                <w:tcPr>
                  <w:tcW w:w="399" w:type="pct"/>
                  <w:vMerge/>
                  <w:vAlign w:val="center"/>
                </w:tcPr>
                <w:p w:rsidR="00892C88" w:rsidRPr="0095364B" w:rsidRDefault="00892C88" w:rsidP="00892C88">
                  <w:pPr>
                    <w:spacing w:after="0" w:line="240" w:lineRule="auto"/>
                    <w:rPr>
                      <w:rFonts w:asciiTheme="majorBidi" w:hAnsiTheme="majorBidi" w:cstheme="majorBidi"/>
                      <w:sz w:val="24"/>
                      <w:szCs w:val="24"/>
                    </w:rPr>
                  </w:pPr>
                </w:p>
              </w:tc>
              <w:tc>
                <w:tcPr>
                  <w:tcW w:w="4574" w:type="pct"/>
                  <w:vAlign w:val="center"/>
                </w:tcPr>
                <w:p w:rsidR="00892C88" w:rsidRPr="00B67997" w:rsidRDefault="00892C88" w:rsidP="00892C88">
                  <w:pPr>
                    <w:spacing w:after="0" w:line="240" w:lineRule="auto"/>
                    <w:rPr>
                      <w:rFonts w:asciiTheme="majorBidi" w:hAnsiTheme="majorBidi" w:cstheme="majorBidi"/>
                      <w:b/>
                      <w:bCs/>
                      <w:sz w:val="24"/>
                      <w:szCs w:val="24"/>
                    </w:rPr>
                  </w:pPr>
                  <w:r w:rsidRPr="00B67997">
                    <w:rPr>
                      <w:rFonts w:asciiTheme="majorBidi" w:hAnsiTheme="majorBidi" w:cstheme="majorBidi"/>
                      <w:b/>
                      <w:bCs/>
                      <w:sz w:val="24"/>
                      <w:szCs w:val="24"/>
                    </w:rPr>
                    <w:t>One Sample T-Test</w:t>
                  </w:r>
                </w:p>
              </w:tc>
            </w:tr>
            <w:tr w:rsidR="00892C88" w:rsidRPr="0095364B" w:rsidTr="0089188D">
              <w:trPr>
                <w:tblCellSpacing w:w="7" w:type="dxa"/>
                <w:jc w:val="center"/>
              </w:trPr>
              <w:tc>
                <w:tcPr>
                  <w:tcW w:w="399" w:type="pct"/>
                  <w:vMerge/>
                  <w:vAlign w:val="center"/>
                  <w:hideMark/>
                </w:tcPr>
                <w:p w:rsidR="00892C88" w:rsidRPr="0095364B" w:rsidRDefault="00892C88" w:rsidP="00892C88">
                  <w:pPr>
                    <w:spacing w:after="0" w:line="240" w:lineRule="auto"/>
                    <w:rPr>
                      <w:rFonts w:asciiTheme="majorBidi" w:hAnsiTheme="majorBidi" w:cstheme="majorBidi"/>
                      <w:sz w:val="24"/>
                      <w:szCs w:val="24"/>
                    </w:rPr>
                  </w:pPr>
                </w:p>
              </w:tc>
              <w:tc>
                <w:tcPr>
                  <w:tcW w:w="4574" w:type="pct"/>
                  <w:vAlign w:val="center"/>
                </w:tcPr>
                <w:p w:rsidR="00892C88" w:rsidRPr="0095364B" w:rsidRDefault="00892C88" w:rsidP="00892C88">
                  <w:pPr>
                    <w:spacing w:after="0" w:line="240" w:lineRule="auto"/>
                    <w:rPr>
                      <w:rFonts w:asciiTheme="majorBidi" w:hAnsiTheme="majorBidi" w:cstheme="majorBidi"/>
                      <w:sz w:val="24"/>
                      <w:szCs w:val="24"/>
                    </w:rPr>
                  </w:pPr>
                  <w:r w:rsidRPr="0095364B">
                    <w:rPr>
                      <w:rFonts w:asciiTheme="majorBidi" w:hAnsiTheme="majorBidi" w:cstheme="majorBidi"/>
                      <w:sz w:val="24"/>
                      <w:szCs w:val="24"/>
                    </w:rPr>
                    <w:t xml:space="preserve">Examples and group activity </w:t>
                  </w:r>
                </w:p>
              </w:tc>
            </w:tr>
            <w:tr w:rsidR="00892C88" w:rsidRPr="0095364B" w:rsidTr="00C92813">
              <w:trPr>
                <w:tblCellSpacing w:w="7" w:type="dxa"/>
                <w:jc w:val="center"/>
              </w:trPr>
              <w:tc>
                <w:tcPr>
                  <w:tcW w:w="399" w:type="pct"/>
                  <w:vAlign w:val="center"/>
                  <w:hideMark/>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7</w:t>
                  </w:r>
                </w:p>
              </w:tc>
              <w:tc>
                <w:tcPr>
                  <w:tcW w:w="4574" w:type="pct"/>
                  <w:vAlign w:val="center"/>
                </w:tcPr>
                <w:p w:rsidR="00892C88" w:rsidRPr="00B67997" w:rsidRDefault="00892C88" w:rsidP="00892C88">
                  <w:pPr>
                    <w:spacing w:after="0" w:line="240" w:lineRule="auto"/>
                    <w:rPr>
                      <w:rFonts w:asciiTheme="majorBidi" w:hAnsiTheme="majorBidi" w:cstheme="majorBidi"/>
                      <w:b/>
                      <w:bCs/>
                      <w:sz w:val="24"/>
                      <w:szCs w:val="24"/>
                    </w:rPr>
                  </w:pPr>
                  <w:r w:rsidRPr="00B67997">
                    <w:rPr>
                      <w:rFonts w:asciiTheme="majorBidi" w:hAnsiTheme="majorBidi" w:cstheme="majorBidi"/>
                      <w:b/>
                      <w:bCs/>
                      <w:sz w:val="24"/>
                      <w:szCs w:val="24"/>
                    </w:rPr>
                    <w:t>Independent Sample T-Test</w:t>
                  </w:r>
                </w:p>
                <w:p w:rsidR="00892C88" w:rsidRDefault="00892C88" w:rsidP="00892C88">
                  <w:pPr>
                    <w:spacing w:after="0" w:line="240" w:lineRule="auto"/>
                    <w:rPr>
                      <w:rFonts w:asciiTheme="majorBidi" w:hAnsiTheme="majorBidi" w:cstheme="majorBidi"/>
                      <w:b/>
                      <w:bCs/>
                      <w:sz w:val="24"/>
                      <w:szCs w:val="24"/>
                    </w:rPr>
                  </w:pPr>
                  <w:r w:rsidRPr="00B67997">
                    <w:rPr>
                      <w:rFonts w:asciiTheme="majorBidi" w:hAnsiTheme="majorBidi" w:cstheme="majorBidi"/>
                      <w:b/>
                      <w:bCs/>
                      <w:sz w:val="24"/>
                      <w:szCs w:val="24"/>
                    </w:rPr>
                    <w:t>Paired Sample T-Test</w:t>
                  </w:r>
                </w:p>
                <w:p w:rsidR="00892C88" w:rsidRPr="0095364B" w:rsidRDefault="00892C88" w:rsidP="00892C88">
                  <w:pPr>
                    <w:spacing w:after="0" w:line="240" w:lineRule="auto"/>
                    <w:rPr>
                      <w:rFonts w:asciiTheme="majorBidi" w:hAnsiTheme="majorBidi" w:cstheme="majorBidi"/>
                      <w:sz w:val="24"/>
                      <w:szCs w:val="24"/>
                    </w:rPr>
                  </w:pPr>
                  <w:r w:rsidRPr="0095364B">
                    <w:rPr>
                      <w:rFonts w:asciiTheme="majorBidi" w:hAnsiTheme="majorBidi" w:cstheme="majorBidi"/>
                      <w:sz w:val="24"/>
                      <w:szCs w:val="24"/>
                    </w:rPr>
                    <w:t>Examples and group activity</w:t>
                  </w:r>
                </w:p>
              </w:tc>
            </w:tr>
            <w:tr w:rsidR="00892C88" w:rsidRPr="0095364B" w:rsidTr="0089188D">
              <w:trPr>
                <w:tblCellSpacing w:w="7" w:type="dxa"/>
                <w:jc w:val="center"/>
              </w:trPr>
              <w:tc>
                <w:tcPr>
                  <w:tcW w:w="399" w:type="pct"/>
                  <w:vAlign w:val="center"/>
                  <w:hideMark/>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8</w:t>
                  </w:r>
                </w:p>
              </w:tc>
              <w:tc>
                <w:tcPr>
                  <w:tcW w:w="4574" w:type="pct"/>
                  <w:vAlign w:val="center"/>
                </w:tcPr>
                <w:p w:rsidR="00892C88" w:rsidRPr="000B596A" w:rsidRDefault="000B596A" w:rsidP="00892C88">
                  <w:pPr>
                    <w:spacing w:after="0" w:line="240" w:lineRule="auto"/>
                    <w:rPr>
                      <w:rFonts w:asciiTheme="majorBidi" w:hAnsiTheme="majorBidi" w:cstheme="majorBidi"/>
                      <w:b/>
                      <w:bCs/>
                      <w:sz w:val="24"/>
                      <w:szCs w:val="24"/>
                    </w:rPr>
                  </w:pPr>
                  <w:r w:rsidRPr="000B596A">
                    <w:rPr>
                      <w:rFonts w:asciiTheme="majorBidi" w:hAnsiTheme="majorBidi" w:cstheme="majorBidi"/>
                      <w:b/>
                      <w:bCs/>
                      <w:sz w:val="24"/>
                      <w:szCs w:val="24"/>
                    </w:rPr>
                    <w:t>One Way ANOVA</w:t>
                  </w:r>
                </w:p>
                <w:p w:rsidR="000B596A" w:rsidRPr="0095364B" w:rsidRDefault="000B596A" w:rsidP="00892C88">
                  <w:pPr>
                    <w:spacing w:after="0" w:line="240" w:lineRule="auto"/>
                    <w:rPr>
                      <w:rFonts w:asciiTheme="majorBidi" w:hAnsiTheme="majorBidi" w:cstheme="majorBidi"/>
                      <w:sz w:val="24"/>
                      <w:szCs w:val="24"/>
                    </w:rPr>
                  </w:pPr>
                  <w:r w:rsidRPr="0095364B">
                    <w:rPr>
                      <w:rFonts w:asciiTheme="majorBidi" w:hAnsiTheme="majorBidi" w:cstheme="majorBidi"/>
                      <w:sz w:val="24"/>
                      <w:szCs w:val="24"/>
                    </w:rPr>
                    <w:t>Examples and group activity</w:t>
                  </w:r>
                </w:p>
              </w:tc>
            </w:tr>
            <w:tr w:rsidR="00892C88" w:rsidRPr="0095364B" w:rsidTr="00C92813">
              <w:trPr>
                <w:tblCellSpacing w:w="7" w:type="dxa"/>
                <w:jc w:val="center"/>
              </w:trPr>
              <w:tc>
                <w:tcPr>
                  <w:tcW w:w="399" w:type="pct"/>
                  <w:vAlign w:val="center"/>
                  <w:hideMark/>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9</w:t>
                  </w:r>
                </w:p>
              </w:tc>
              <w:tc>
                <w:tcPr>
                  <w:tcW w:w="4574" w:type="pct"/>
                  <w:vAlign w:val="center"/>
                  <w:hideMark/>
                </w:tcPr>
                <w:p w:rsidR="000B596A" w:rsidRDefault="000B596A" w:rsidP="000B596A">
                  <w:pPr>
                    <w:spacing w:after="0" w:line="240" w:lineRule="auto"/>
                    <w:rPr>
                      <w:rFonts w:asciiTheme="majorBidi" w:hAnsiTheme="majorBidi" w:cstheme="majorBidi"/>
                      <w:sz w:val="24"/>
                      <w:szCs w:val="24"/>
                    </w:rPr>
                  </w:pPr>
                  <w:r>
                    <w:rPr>
                      <w:rFonts w:asciiTheme="majorBidi" w:hAnsiTheme="majorBidi" w:cstheme="majorBidi"/>
                      <w:sz w:val="24"/>
                      <w:szCs w:val="24"/>
                    </w:rPr>
                    <w:t xml:space="preserve">Repeated </w:t>
                  </w:r>
                  <w:r>
                    <w:rPr>
                      <w:rFonts w:asciiTheme="majorBidi" w:hAnsiTheme="majorBidi" w:cstheme="majorBidi"/>
                      <w:sz w:val="24"/>
                      <w:szCs w:val="24"/>
                    </w:rPr>
                    <w:t>One Way ANOVA</w:t>
                  </w:r>
                </w:p>
                <w:p w:rsidR="00892C88" w:rsidRPr="00B67997" w:rsidRDefault="000B596A" w:rsidP="000B596A">
                  <w:pPr>
                    <w:spacing w:after="0" w:line="240" w:lineRule="auto"/>
                    <w:rPr>
                      <w:rFonts w:asciiTheme="majorBidi" w:hAnsiTheme="majorBidi" w:cstheme="majorBidi"/>
                      <w:sz w:val="24"/>
                      <w:szCs w:val="24"/>
                      <w:highlight w:val="yellow"/>
                    </w:rPr>
                  </w:pPr>
                  <w:r w:rsidRPr="0095364B">
                    <w:rPr>
                      <w:rFonts w:asciiTheme="majorBidi" w:hAnsiTheme="majorBidi" w:cstheme="majorBidi"/>
                      <w:sz w:val="24"/>
                      <w:szCs w:val="24"/>
                    </w:rPr>
                    <w:t>Examples and group activity</w:t>
                  </w:r>
                </w:p>
              </w:tc>
            </w:tr>
            <w:tr w:rsidR="00892C88" w:rsidRPr="0095364B" w:rsidTr="00C92813">
              <w:trPr>
                <w:tblCellSpacing w:w="7" w:type="dxa"/>
                <w:jc w:val="center"/>
              </w:trPr>
              <w:tc>
                <w:tcPr>
                  <w:tcW w:w="399" w:type="pct"/>
                  <w:vAlign w:val="center"/>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10</w:t>
                  </w:r>
                </w:p>
              </w:tc>
              <w:tc>
                <w:tcPr>
                  <w:tcW w:w="4574" w:type="pct"/>
                  <w:vAlign w:val="center"/>
                </w:tcPr>
                <w:p w:rsidR="00892C88" w:rsidRPr="00B67997" w:rsidRDefault="000B596A" w:rsidP="00892C88">
                  <w:pPr>
                    <w:spacing w:after="0" w:line="240" w:lineRule="auto"/>
                    <w:rPr>
                      <w:rFonts w:asciiTheme="majorBidi" w:hAnsiTheme="majorBidi" w:cstheme="majorBidi"/>
                      <w:sz w:val="24"/>
                      <w:szCs w:val="24"/>
                      <w:highlight w:val="yellow"/>
                    </w:rPr>
                  </w:pPr>
                  <w:r>
                    <w:rPr>
                      <w:rFonts w:asciiTheme="majorBidi" w:hAnsiTheme="majorBidi" w:cstheme="majorBidi"/>
                      <w:sz w:val="24"/>
                      <w:szCs w:val="24"/>
                      <w:highlight w:val="yellow"/>
                    </w:rPr>
                    <w:t>Midterm Exam</w:t>
                  </w:r>
                </w:p>
              </w:tc>
            </w:tr>
            <w:tr w:rsidR="00892C88" w:rsidRPr="0095364B" w:rsidTr="00C92813">
              <w:trPr>
                <w:tblCellSpacing w:w="7" w:type="dxa"/>
                <w:jc w:val="center"/>
              </w:trPr>
              <w:tc>
                <w:tcPr>
                  <w:tcW w:w="399" w:type="pct"/>
                  <w:vAlign w:val="center"/>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11</w:t>
                  </w:r>
                </w:p>
              </w:tc>
              <w:tc>
                <w:tcPr>
                  <w:tcW w:w="4574" w:type="pct"/>
                  <w:vAlign w:val="center"/>
                </w:tcPr>
                <w:p w:rsidR="00892C88" w:rsidRDefault="000B596A" w:rsidP="00892C88">
                  <w:pPr>
                    <w:spacing w:after="0" w:line="240" w:lineRule="auto"/>
                    <w:rPr>
                      <w:rFonts w:asciiTheme="majorBidi" w:hAnsiTheme="majorBidi" w:cstheme="majorBidi"/>
                      <w:b/>
                      <w:bCs/>
                      <w:sz w:val="24"/>
                      <w:szCs w:val="24"/>
                    </w:rPr>
                  </w:pPr>
                  <w:r w:rsidRPr="000B596A">
                    <w:rPr>
                      <w:rFonts w:asciiTheme="majorBidi" w:hAnsiTheme="majorBidi" w:cstheme="majorBidi"/>
                      <w:b/>
                      <w:bCs/>
                      <w:sz w:val="24"/>
                      <w:szCs w:val="24"/>
                    </w:rPr>
                    <w:t>Two Way ANOVA</w:t>
                  </w:r>
                </w:p>
                <w:p w:rsidR="00006F5B" w:rsidRPr="000B596A" w:rsidRDefault="00006F5B" w:rsidP="00892C88">
                  <w:pPr>
                    <w:spacing w:after="0" w:line="240" w:lineRule="auto"/>
                    <w:rPr>
                      <w:rFonts w:asciiTheme="majorBidi" w:hAnsiTheme="majorBidi" w:cstheme="majorBidi"/>
                      <w:b/>
                      <w:bCs/>
                      <w:sz w:val="24"/>
                      <w:szCs w:val="24"/>
                    </w:rPr>
                  </w:pPr>
                  <w:r w:rsidRPr="0095364B">
                    <w:rPr>
                      <w:rFonts w:asciiTheme="majorBidi" w:hAnsiTheme="majorBidi" w:cstheme="majorBidi"/>
                      <w:sz w:val="24"/>
                      <w:szCs w:val="24"/>
                    </w:rPr>
                    <w:t>Examples and group activity</w:t>
                  </w:r>
                </w:p>
              </w:tc>
            </w:tr>
            <w:tr w:rsidR="00892C88" w:rsidRPr="0095364B" w:rsidTr="00C92813">
              <w:trPr>
                <w:tblCellSpacing w:w="7" w:type="dxa"/>
                <w:jc w:val="center"/>
              </w:trPr>
              <w:tc>
                <w:tcPr>
                  <w:tcW w:w="399" w:type="pct"/>
                  <w:vAlign w:val="center"/>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12</w:t>
                  </w:r>
                </w:p>
              </w:tc>
              <w:tc>
                <w:tcPr>
                  <w:tcW w:w="4574" w:type="pct"/>
                  <w:vAlign w:val="center"/>
                </w:tcPr>
                <w:p w:rsidR="00892C88" w:rsidRDefault="00006F5B" w:rsidP="00892C88">
                  <w:pPr>
                    <w:spacing w:after="0" w:line="240" w:lineRule="auto"/>
                    <w:rPr>
                      <w:rFonts w:asciiTheme="majorBidi" w:hAnsiTheme="majorBidi" w:cstheme="majorBidi"/>
                      <w:b/>
                      <w:bCs/>
                      <w:sz w:val="24"/>
                      <w:szCs w:val="24"/>
                    </w:rPr>
                  </w:pPr>
                  <w:r w:rsidRPr="00006F5B">
                    <w:rPr>
                      <w:rFonts w:asciiTheme="majorBidi" w:hAnsiTheme="majorBidi" w:cstheme="majorBidi"/>
                      <w:b/>
                      <w:bCs/>
                      <w:sz w:val="24"/>
                      <w:szCs w:val="24"/>
                    </w:rPr>
                    <w:t>Chi-Square Test</w:t>
                  </w:r>
                </w:p>
                <w:p w:rsidR="00006F5B" w:rsidRPr="00B67997" w:rsidRDefault="00006F5B" w:rsidP="00892C88">
                  <w:pPr>
                    <w:spacing w:after="0" w:line="240" w:lineRule="auto"/>
                    <w:rPr>
                      <w:rFonts w:asciiTheme="majorBidi" w:hAnsiTheme="majorBidi" w:cstheme="majorBidi"/>
                      <w:sz w:val="24"/>
                      <w:szCs w:val="24"/>
                      <w:highlight w:val="yellow"/>
                    </w:rPr>
                  </w:pPr>
                  <w:r w:rsidRPr="0095364B">
                    <w:rPr>
                      <w:rFonts w:asciiTheme="majorBidi" w:hAnsiTheme="majorBidi" w:cstheme="majorBidi"/>
                      <w:sz w:val="24"/>
                      <w:szCs w:val="24"/>
                    </w:rPr>
                    <w:t>Examples and group activity</w:t>
                  </w:r>
                </w:p>
              </w:tc>
            </w:tr>
            <w:tr w:rsidR="00892C88" w:rsidRPr="0095364B" w:rsidTr="00C92813">
              <w:trPr>
                <w:tblCellSpacing w:w="7" w:type="dxa"/>
                <w:jc w:val="center"/>
              </w:trPr>
              <w:tc>
                <w:tcPr>
                  <w:tcW w:w="399" w:type="pct"/>
                  <w:vAlign w:val="center"/>
                </w:tcPr>
                <w:p w:rsidR="00892C88" w:rsidRPr="0095364B" w:rsidRDefault="00006F5B" w:rsidP="00892C88">
                  <w:pPr>
                    <w:spacing w:after="0" w:line="240" w:lineRule="auto"/>
                    <w:rPr>
                      <w:rFonts w:asciiTheme="majorBidi" w:hAnsiTheme="majorBidi" w:cstheme="majorBidi"/>
                      <w:sz w:val="24"/>
                      <w:szCs w:val="24"/>
                    </w:rPr>
                  </w:pPr>
                  <w:r>
                    <w:rPr>
                      <w:rFonts w:asciiTheme="majorBidi" w:hAnsiTheme="majorBidi" w:cstheme="majorBidi"/>
                      <w:sz w:val="24"/>
                      <w:szCs w:val="24"/>
                    </w:rPr>
                    <w:t>13</w:t>
                  </w:r>
                </w:p>
              </w:tc>
              <w:tc>
                <w:tcPr>
                  <w:tcW w:w="4574" w:type="pct"/>
                  <w:vAlign w:val="center"/>
                </w:tcPr>
                <w:p w:rsidR="00892C88" w:rsidRPr="00006F5B" w:rsidRDefault="00006F5B" w:rsidP="00006F5B">
                  <w:pPr>
                    <w:spacing w:after="0" w:line="240" w:lineRule="auto"/>
                    <w:rPr>
                      <w:rFonts w:asciiTheme="majorBidi" w:hAnsiTheme="majorBidi" w:cstheme="majorBidi"/>
                      <w:b/>
                      <w:bCs/>
                      <w:sz w:val="24"/>
                      <w:szCs w:val="24"/>
                    </w:rPr>
                  </w:pPr>
                  <w:proofErr w:type="spellStart"/>
                  <w:r>
                    <w:rPr>
                      <w:rFonts w:asciiTheme="majorBidi" w:hAnsiTheme="majorBidi" w:cstheme="majorBidi"/>
                      <w:b/>
                      <w:bCs/>
                      <w:sz w:val="24"/>
                      <w:szCs w:val="24"/>
                    </w:rPr>
                    <w:t>Bart</w:t>
                  </w:r>
                  <w:r w:rsidRPr="00006F5B">
                    <w:rPr>
                      <w:rFonts w:asciiTheme="majorBidi" w:hAnsiTheme="majorBidi" w:cstheme="majorBidi"/>
                      <w:b/>
                      <w:bCs/>
                      <w:sz w:val="24"/>
                      <w:szCs w:val="24"/>
                    </w:rPr>
                    <w:t>let</w:t>
                  </w:r>
                  <w:proofErr w:type="spellEnd"/>
                  <w:r w:rsidRPr="00006F5B">
                    <w:rPr>
                      <w:rFonts w:asciiTheme="majorBidi" w:hAnsiTheme="majorBidi" w:cstheme="majorBidi"/>
                      <w:b/>
                      <w:bCs/>
                      <w:sz w:val="24"/>
                      <w:szCs w:val="24"/>
                    </w:rPr>
                    <w:t xml:space="preserve"> </w:t>
                  </w:r>
                  <w:r>
                    <w:rPr>
                      <w:rFonts w:asciiTheme="majorBidi" w:hAnsiTheme="majorBidi" w:cstheme="majorBidi"/>
                      <w:b/>
                      <w:bCs/>
                      <w:sz w:val="24"/>
                      <w:szCs w:val="24"/>
                    </w:rPr>
                    <w:t>T</w:t>
                  </w:r>
                  <w:r w:rsidRPr="00006F5B">
                    <w:rPr>
                      <w:rFonts w:asciiTheme="majorBidi" w:hAnsiTheme="majorBidi" w:cstheme="majorBidi"/>
                      <w:b/>
                      <w:bCs/>
                      <w:sz w:val="24"/>
                      <w:szCs w:val="24"/>
                    </w:rPr>
                    <w:t>est</w:t>
                  </w:r>
                  <w:r w:rsidR="00EE6985">
                    <w:rPr>
                      <w:rFonts w:asciiTheme="majorBidi" w:hAnsiTheme="majorBidi" w:cstheme="majorBidi"/>
                      <w:b/>
                      <w:bCs/>
                      <w:sz w:val="24"/>
                      <w:szCs w:val="24"/>
                    </w:rPr>
                    <w:t xml:space="preserve"> and </w:t>
                  </w:r>
                  <w:r w:rsidR="00EE6985" w:rsidRPr="00006F5B">
                    <w:rPr>
                      <w:rFonts w:asciiTheme="majorBidi" w:hAnsiTheme="majorBidi" w:cstheme="majorBidi"/>
                      <w:b/>
                      <w:bCs/>
                      <w:sz w:val="24"/>
                      <w:szCs w:val="24"/>
                    </w:rPr>
                    <w:t>Goodness of fit</w:t>
                  </w:r>
                </w:p>
                <w:p w:rsidR="00006F5B" w:rsidRPr="00006F5B" w:rsidRDefault="00EE6985" w:rsidP="00892C88">
                  <w:pPr>
                    <w:spacing w:after="0" w:line="240" w:lineRule="auto"/>
                    <w:rPr>
                      <w:rFonts w:asciiTheme="majorBidi" w:hAnsiTheme="majorBidi" w:cstheme="majorBidi"/>
                      <w:b/>
                      <w:bCs/>
                      <w:sz w:val="24"/>
                      <w:szCs w:val="24"/>
                    </w:rPr>
                  </w:pPr>
                  <w:r w:rsidRPr="0095364B">
                    <w:rPr>
                      <w:rFonts w:asciiTheme="majorBidi" w:hAnsiTheme="majorBidi" w:cstheme="majorBidi"/>
                      <w:sz w:val="24"/>
                      <w:szCs w:val="24"/>
                    </w:rPr>
                    <w:t>Examples and group activity</w:t>
                  </w:r>
                  <w:bookmarkStart w:id="0" w:name="_GoBack"/>
                  <w:bookmarkEnd w:id="0"/>
                </w:p>
              </w:tc>
            </w:tr>
            <w:tr w:rsidR="00006F5B" w:rsidRPr="0095364B" w:rsidTr="00C92813">
              <w:trPr>
                <w:tblCellSpacing w:w="7" w:type="dxa"/>
                <w:jc w:val="center"/>
              </w:trPr>
              <w:tc>
                <w:tcPr>
                  <w:tcW w:w="399" w:type="pct"/>
                  <w:vAlign w:val="center"/>
                </w:tcPr>
                <w:p w:rsidR="00006F5B" w:rsidRPr="0095364B" w:rsidRDefault="00006F5B" w:rsidP="00006F5B">
                  <w:pPr>
                    <w:spacing w:after="0" w:line="240" w:lineRule="auto"/>
                    <w:rPr>
                      <w:rFonts w:asciiTheme="majorBidi" w:hAnsiTheme="majorBidi" w:cstheme="majorBidi"/>
                      <w:sz w:val="24"/>
                      <w:szCs w:val="24"/>
                    </w:rPr>
                  </w:pPr>
                  <w:r>
                    <w:rPr>
                      <w:rFonts w:asciiTheme="majorBidi" w:hAnsiTheme="majorBidi" w:cstheme="majorBidi"/>
                      <w:sz w:val="24"/>
                      <w:szCs w:val="24"/>
                    </w:rPr>
                    <w:t>12</w:t>
                  </w:r>
                </w:p>
              </w:tc>
              <w:tc>
                <w:tcPr>
                  <w:tcW w:w="4574" w:type="pct"/>
                  <w:vAlign w:val="center"/>
                </w:tcPr>
                <w:p w:rsidR="00006F5B" w:rsidRDefault="00006F5B" w:rsidP="00006F5B">
                  <w:pPr>
                    <w:spacing w:after="0" w:line="240" w:lineRule="auto"/>
                    <w:rPr>
                      <w:rFonts w:asciiTheme="majorBidi" w:hAnsiTheme="majorBidi" w:cstheme="majorBidi"/>
                      <w:b/>
                      <w:bCs/>
                      <w:sz w:val="24"/>
                      <w:szCs w:val="24"/>
                    </w:rPr>
                  </w:pPr>
                  <w:r w:rsidRPr="00006F5B">
                    <w:rPr>
                      <w:rFonts w:asciiTheme="majorBidi" w:hAnsiTheme="majorBidi" w:cstheme="majorBidi"/>
                      <w:b/>
                      <w:bCs/>
                      <w:sz w:val="24"/>
                      <w:szCs w:val="24"/>
                    </w:rPr>
                    <w:t>Chi square Test for Independence</w:t>
                  </w:r>
                </w:p>
                <w:p w:rsidR="00006F5B" w:rsidRPr="00B67997" w:rsidRDefault="00006F5B" w:rsidP="00006F5B">
                  <w:pPr>
                    <w:spacing w:after="0" w:line="240" w:lineRule="auto"/>
                    <w:rPr>
                      <w:rFonts w:asciiTheme="majorBidi" w:hAnsiTheme="majorBidi" w:cstheme="majorBidi"/>
                      <w:sz w:val="24"/>
                      <w:szCs w:val="24"/>
                      <w:highlight w:val="yellow"/>
                    </w:rPr>
                  </w:pPr>
                  <w:r w:rsidRPr="0095364B">
                    <w:rPr>
                      <w:rFonts w:asciiTheme="majorBidi" w:hAnsiTheme="majorBidi" w:cstheme="majorBidi"/>
                      <w:sz w:val="24"/>
                      <w:szCs w:val="24"/>
                    </w:rPr>
                    <w:t>Examples and group activity</w:t>
                  </w:r>
                </w:p>
              </w:tc>
            </w:tr>
            <w:tr w:rsidR="00006F5B" w:rsidRPr="0095364B" w:rsidTr="00C92813">
              <w:trPr>
                <w:tblCellSpacing w:w="7" w:type="dxa"/>
                <w:jc w:val="center"/>
              </w:trPr>
              <w:tc>
                <w:tcPr>
                  <w:tcW w:w="399" w:type="pct"/>
                  <w:vAlign w:val="center"/>
                </w:tcPr>
                <w:p w:rsidR="00006F5B" w:rsidRPr="0095364B" w:rsidRDefault="00006F5B" w:rsidP="00006F5B">
                  <w:pPr>
                    <w:spacing w:after="0" w:line="240" w:lineRule="auto"/>
                    <w:rPr>
                      <w:rFonts w:asciiTheme="majorBidi" w:hAnsiTheme="majorBidi" w:cstheme="majorBidi"/>
                      <w:sz w:val="24"/>
                      <w:szCs w:val="24"/>
                    </w:rPr>
                  </w:pPr>
                  <w:r>
                    <w:rPr>
                      <w:rFonts w:asciiTheme="majorBidi" w:hAnsiTheme="majorBidi" w:cstheme="majorBidi"/>
                      <w:sz w:val="24"/>
                      <w:szCs w:val="24"/>
                    </w:rPr>
                    <w:t>15</w:t>
                  </w:r>
                </w:p>
              </w:tc>
              <w:tc>
                <w:tcPr>
                  <w:tcW w:w="4574" w:type="pct"/>
                  <w:vAlign w:val="center"/>
                </w:tcPr>
                <w:p w:rsidR="00006F5B" w:rsidRPr="00B67997" w:rsidRDefault="00006F5B" w:rsidP="00006F5B">
                  <w:pPr>
                    <w:spacing w:after="0" w:line="240" w:lineRule="auto"/>
                    <w:rPr>
                      <w:rFonts w:asciiTheme="majorBidi" w:hAnsiTheme="majorBidi" w:cstheme="majorBidi"/>
                      <w:sz w:val="24"/>
                      <w:szCs w:val="24"/>
                      <w:highlight w:val="yellow"/>
                    </w:rPr>
                  </w:pPr>
                  <w:r>
                    <w:rPr>
                      <w:rFonts w:asciiTheme="majorBidi" w:hAnsiTheme="majorBidi" w:cstheme="majorBidi"/>
                      <w:sz w:val="24"/>
                      <w:szCs w:val="24"/>
                      <w:highlight w:val="yellow"/>
                    </w:rPr>
                    <w:t>Final</w:t>
                  </w:r>
                  <w:r>
                    <w:rPr>
                      <w:rFonts w:asciiTheme="majorBidi" w:hAnsiTheme="majorBidi" w:cstheme="majorBidi"/>
                      <w:sz w:val="24"/>
                      <w:szCs w:val="24"/>
                      <w:highlight w:val="yellow"/>
                    </w:rPr>
                    <w:t xml:space="preserve"> Exam</w:t>
                  </w:r>
                </w:p>
              </w:tc>
            </w:tr>
          </w:tbl>
          <w:p w:rsidR="0095364B" w:rsidRDefault="0095364B" w:rsidP="00CE0B6D">
            <w:pPr>
              <w:spacing w:after="0" w:line="240" w:lineRule="auto"/>
              <w:rPr>
                <w:rFonts w:ascii="Arial" w:hAnsi="Arial"/>
                <w:sz w:val="16"/>
                <w:szCs w:val="16"/>
              </w:rPr>
            </w:pPr>
          </w:p>
        </w:tc>
      </w:tr>
    </w:tbl>
    <w:p w:rsidR="008D46A4" w:rsidRDefault="008D46A4" w:rsidP="008D46A4">
      <w:pPr>
        <w:rPr>
          <w:sz w:val="18"/>
          <w:szCs w:val="18"/>
        </w:rPr>
      </w:pPr>
    </w:p>
    <w:p w:rsidR="00A2540A" w:rsidRDefault="00A2540A" w:rsidP="008D46A4">
      <w:pPr>
        <w:rPr>
          <w:sz w:val="18"/>
          <w:szCs w:val="18"/>
        </w:rPr>
      </w:pP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464"/>
      </w:tblGrid>
      <w:tr w:rsidR="00AA5D65" w:rsidRPr="00115519" w:rsidTr="00E3769F">
        <w:tc>
          <w:tcPr>
            <w:tcW w:w="6629" w:type="dxa"/>
            <w:tcBorders>
              <w:top w:val="single" w:sz="8" w:space="0" w:color="auto"/>
            </w:tcBorders>
          </w:tcPr>
          <w:p w:rsidR="00AA5D65" w:rsidRPr="00115519" w:rsidRDefault="00AA5D65" w:rsidP="00E3769F">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18. Practical Topics (If there is any)</w:t>
            </w:r>
          </w:p>
        </w:tc>
        <w:tc>
          <w:tcPr>
            <w:tcW w:w="2464" w:type="dxa"/>
            <w:tcBorders>
              <w:top w:val="single" w:sz="8" w:space="0" w:color="auto"/>
            </w:tcBorders>
          </w:tcPr>
          <w:p w:rsidR="00AA5D65" w:rsidRPr="00115519" w:rsidRDefault="00AA5D65" w:rsidP="00E3769F">
            <w:pPr>
              <w:spacing w:after="0" w:line="240" w:lineRule="auto"/>
              <w:rPr>
                <w:rFonts w:asciiTheme="majorBidi" w:hAnsiTheme="majorBidi" w:cstheme="majorBidi"/>
                <w:sz w:val="24"/>
                <w:szCs w:val="24"/>
                <w:lang w:bidi="ar-KW"/>
              </w:rPr>
            </w:pPr>
          </w:p>
        </w:tc>
      </w:tr>
      <w:tr w:rsidR="00AA5D65" w:rsidRPr="00115519" w:rsidTr="00E3769F">
        <w:tc>
          <w:tcPr>
            <w:tcW w:w="6629" w:type="dxa"/>
          </w:tcPr>
          <w:p w:rsidR="00AA5D65" w:rsidRPr="00115519" w:rsidRDefault="00AA5D65" w:rsidP="00E3769F">
            <w:pPr>
              <w:spacing w:after="0" w:line="240" w:lineRule="auto"/>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We do</w:t>
            </w:r>
            <w:r w:rsidR="00C454A7" w:rsidRPr="00115519">
              <w:rPr>
                <w:rFonts w:asciiTheme="majorBidi" w:hAnsiTheme="majorBidi" w:cstheme="majorBidi"/>
                <w:sz w:val="24"/>
                <w:szCs w:val="24"/>
                <w:lang w:val="en-US" w:bidi="ar-IQ"/>
              </w:rPr>
              <w:t xml:space="preserve"> no</w:t>
            </w:r>
            <w:r w:rsidRPr="00115519">
              <w:rPr>
                <w:rFonts w:asciiTheme="majorBidi" w:hAnsiTheme="majorBidi" w:cstheme="majorBidi"/>
                <w:sz w:val="24"/>
                <w:szCs w:val="24"/>
                <w:lang w:val="en-US" w:bidi="ar-IQ"/>
              </w:rPr>
              <w:t>t have any practical lessons at all.</w:t>
            </w:r>
          </w:p>
        </w:tc>
        <w:tc>
          <w:tcPr>
            <w:tcW w:w="2464" w:type="dxa"/>
          </w:tcPr>
          <w:p w:rsidR="00AA5D65" w:rsidRPr="00115519" w:rsidRDefault="00AA5D65" w:rsidP="00E3769F">
            <w:pPr>
              <w:spacing w:after="0" w:line="240" w:lineRule="auto"/>
              <w:rPr>
                <w:rFonts w:asciiTheme="majorBidi" w:hAnsiTheme="majorBidi" w:cstheme="majorBidi"/>
                <w:sz w:val="24"/>
                <w:szCs w:val="24"/>
                <w:lang w:bidi="ar-KW"/>
              </w:rPr>
            </w:pPr>
          </w:p>
        </w:tc>
      </w:tr>
      <w:tr w:rsidR="00AA5D65" w:rsidRPr="00115519" w:rsidTr="00E3769F">
        <w:trPr>
          <w:trHeight w:val="732"/>
        </w:trPr>
        <w:tc>
          <w:tcPr>
            <w:tcW w:w="9093" w:type="dxa"/>
            <w:gridSpan w:val="2"/>
          </w:tcPr>
          <w:p w:rsidR="00AA5D65" w:rsidRPr="00115519" w:rsidRDefault="00AA5D65" w:rsidP="00E3769F">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t>19. Examinations:</w:t>
            </w:r>
          </w:p>
          <w:p w:rsidR="005720A1" w:rsidRPr="00115519" w:rsidRDefault="005720A1" w:rsidP="005720A1">
            <w:pPr>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 xml:space="preserve">A medical researcher wishes to see whether the pulse rates of smokers are </w:t>
            </w:r>
            <w:r w:rsidRPr="00115519">
              <w:rPr>
                <w:rFonts w:asciiTheme="majorBidi" w:hAnsiTheme="majorBidi" w:cstheme="majorBidi"/>
                <w:i/>
                <w:iCs/>
                <w:sz w:val="24"/>
                <w:szCs w:val="24"/>
                <w:lang w:val="en-US" w:bidi="ar-IQ"/>
              </w:rPr>
              <w:t>higher</w:t>
            </w:r>
            <w:r w:rsidRPr="00115519">
              <w:rPr>
                <w:rFonts w:asciiTheme="majorBidi" w:hAnsiTheme="majorBidi" w:cstheme="majorBidi"/>
                <w:sz w:val="24"/>
                <w:szCs w:val="24"/>
                <w:lang w:val="en-US" w:bidi="ar-IQ"/>
              </w:rPr>
              <w:t xml:space="preserve"> than the pulse rates of nonsmokers. Samples of 100 smokers and 100 nonsmokers are selected. The results are shown here. Can the researcher conclude, at </w:t>
            </w:r>
            <w:r w:rsidRPr="00115519">
              <w:rPr>
                <w:rFonts w:ascii="Cambria Math" w:hAnsi="Cambria Math" w:cs="Cambria Math"/>
                <w:sz w:val="24"/>
                <w:szCs w:val="24"/>
                <w:lang w:val="en-US" w:bidi="ar-IQ"/>
              </w:rPr>
              <w:t>𝛼</w:t>
            </w:r>
            <w:r w:rsidRPr="00115519">
              <w:rPr>
                <w:rFonts w:asciiTheme="majorBidi" w:hAnsiTheme="majorBidi" w:cstheme="majorBidi"/>
                <w:sz w:val="24"/>
                <w:szCs w:val="24"/>
                <w:lang w:val="en-US" w:bidi="ar-IQ"/>
              </w:rPr>
              <w:t xml:space="preserve">=0.05, that smokers have higher pulse rates than nonsmokers? </w:t>
            </w:r>
          </w:p>
          <w:p w:rsidR="005720A1" w:rsidRPr="00115519" w:rsidRDefault="00AA5D65" w:rsidP="005720A1">
            <w:pPr>
              <w:spacing w:after="0" w:line="240" w:lineRule="auto"/>
              <w:ind w:right="-180"/>
              <w:jc w:val="lowKashida"/>
              <w:rPr>
                <w:rFonts w:asciiTheme="majorBidi" w:hAnsiTheme="majorBidi" w:cstheme="majorBidi"/>
                <w:sz w:val="24"/>
                <w:szCs w:val="24"/>
                <w:lang w:bidi="ar-IQ"/>
              </w:rPr>
            </w:pPr>
            <w:r w:rsidRPr="00115519">
              <w:rPr>
                <w:rFonts w:asciiTheme="majorBidi" w:hAnsiTheme="majorBidi" w:cstheme="majorBidi"/>
                <w:sz w:val="24"/>
                <w:szCs w:val="24"/>
                <w:lang w:bidi="ar-IQ"/>
              </w:rPr>
              <w:t xml:space="preserve"> </w:t>
            </w:r>
            <w:r w:rsidR="005720A1" w:rsidRPr="00115519">
              <w:rPr>
                <w:rFonts w:asciiTheme="majorBidi" w:hAnsiTheme="majorBidi" w:cstheme="majorBidi"/>
                <w:sz w:val="24"/>
                <w:szCs w:val="24"/>
                <w:lang w:bidi="ar-IQ"/>
              </w:rPr>
              <w:t>Mean Smoker = 90, SD Smoker =5, and Sample size of Smoker =100</w:t>
            </w:r>
          </w:p>
          <w:p w:rsidR="005720A1" w:rsidRPr="00115519" w:rsidRDefault="005720A1" w:rsidP="005720A1">
            <w:pPr>
              <w:spacing w:after="0" w:line="240" w:lineRule="auto"/>
              <w:ind w:right="-180"/>
              <w:jc w:val="lowKashida"/>
              <w:rPr>
                <w:rFonts w:asciiTheme="majorBidi" w:hAnsiTheme="majorBidi" w:cstheme="majorBidi"/>
                <w:sz w:val="24"/>
                <w:szCs w:val="24"/>
                <w:lang w:bidi="ar-IQ"/>
              </w:rPr>
            </w:pPr>
            <w:r w:rsidRPr="00115519">
              <w:rPr>
                <w:rFonts w:asciiTheme="majorBidi" w:hAnsiTheme="majorBidi" w:cstheme="majorBidi"/>
                <w:sz w:val="24"/>
                <w:szCs w:val="24"/>
                <w:lang w:bidi="ar-IQ"/>
              </w:rPr>
              <w:t>Mean Non-Smoker = 88, SD Non-Smoker =6, and Sample size of Non-Smoker =100</w:t>
            </w:r>
          </w:p>
          <w:p w:rsidR="005720A1" w:rsidRPr="00115519" w:rsidRDefault="005720A1" w:rsidP="00E3769F">
            <w:pPr>
              <w:ind w:right="-180"/>
              <w:jc w:val="lowKashida"/>
              <w:rPr>
                <w:rFonts w:asciiTheme="majorBidi" w:hAnsiTheme="majorBidi" w:cstheme="majorBidi"/>
                <w:b/>
                <w:bCs/>
                <w:sz w:val="24"/>
                <w:szCs w:val="24"/>
                <w:lang w:bidi="ar-IQ"/>
              </w:rPr>
            </w:pPr>
          </w:p>
          <w:p w:rsidR="006E2747" w:rsidRPr="00115519" w:rsidRDefault="006E2747" w:rsidP="00E3769F">
            <w:pPr>
              <w:ind w:right="-180"/>
              <w:jc w:val="lowKashida"/>
              <w:rPr>
                <w:rFonts w:asciiTheme="majorBidi" w:hAnsiTheme="majorBidi" w:cstheme="majorBidi"/>
                <w:b/>
                <w:bCs/>
                <w:sz w:val="24"/>
                <w:szCs w:val="24"/>
                <w:lang w:bidi="ar-IQ"/>
              </w:rPr>
            </w:pPr>
            <w:r w:rsidRPr="00115519">
              <w:rPr>
                <w:rFonts w:asciiTheme="majorBidi" w:hAnsiTheme="majorBidi" w:cstheme="majorBidi"/>
                <w:b/>
                <w:bCs/>
                <w:sz w:val="24"/>
                <w:szCs w:val="24"/>
                <w:lang w:bidi="ar-IQ"/>
              </w:rPr>
              <w:lastRenderedPageBreak/>
              <w:t>Solution:</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 xml:space="preserve">1. State Hypotheses.  </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 xml:space="preserve">        Null Hypothesis:               H</w:t>
            </w:r>
            <w:r w:rsidRPr="00115519">
              <w:rPr>
                <w:rFonts w:asciiTheme="majorBidi" w:hAnsiTheme="majorBidi" w:cstheme="majorBidi"/>
                <w:sz w:val="24"/>
                <w:szCs w:val="24"/>
                <w:vertAlign w:val="subscript"/>
                <w:lang w:val="en-US" w:bidi="ar-IQ"/>
              </w:rPr>
              <w:t>0</w:t>
            </w:r>
            <w:r w:rsidRPr="00115519">
              <w:rPr>
                <w:rFonts w:asciiTheme="majorBidi" w:hAnsiTheme="majorBidi" w:cstheme="majorBidi"/>
                <w:sz w:val="24"/>
                <w:szCs w:val="24"/>
                <w:lang w:val="en-US" w:bidi="ar-IQ"/>
              </w:rPr>
              <w:t xml:space="preserve">: </w:t>
            </w:r>
            <w:r w:rsidRPr="00115519">
              <w:rPr>
                <w:rFonts w:asciiTheme="majorBidi" w:hAnsiTheme="majorBidi" w:cstheme="majorBidi"/>
                <w:sz w:val="24"/>
                <w:szCs w:val="24"/>
                <w:lang w:val="en-US" w:bidi="ar-IQ"/>
              </w:rPr>
              <w:sym w:font="Symbol" w:char="F06D"/>
            </w:r>
            <w:r w:rsidRPr="00115519">
              <w:rPr>
                <w:rFonts w:asciiTheme="majorBidi" w:hAnsiTheme="majorBidi" w:cstheme="majorBidi"/>
                <w:sz w:val="24"/>
                <w:szCs w:val="24"/>
                <w:lang w:val="en-US" w:bidi="ar-IQ"/>
              </w:rPr>
              <w:t xml:space="preserve"> </w:t>
            </w:r>
            <w:r w:rsidRPr="00115519">
              <w:rPr>
                <w:rFonts w:asciiTheme="majorBidi" w:hAnsiTheme="majorBidi" w:cstheme="majorBidi"/>
                <w:sz w:val="24"/>
                <w:szCs w:val="24"/>
                <w:vertAlign w:val="subscript"/>
                <w:lang w:val="en-US" w:bidi="ar-IQ"/>
              </w:rPr>
              <w:t>Smokers</w:t>
            </w:r>
            <w:r w:rsidRPr="00115519">
              <w:rPr>
                <w:rFonts w:asciiTheme="majorBidi" w:hAnsiTheme="majorBidi" w:cstheme="majorBidi"/>
                <w:sz w:val="24"/>
                <w:szCs w:val="24"/>
                <w:lang w:val="en-US" w:bidi="ar-IQ"/>
              </w:rPr>
              <w:t xml:space="preserve"> = </w:t>
            </w:r>
            <w:r w:rsidRPr="00115519">
              <w:rPr>
                <w:rFonts w:asciiTheme="majorBidi" w:hAnsiTheme="majorBidi" w:cstheme="majorBidi"/>
                <w:sz w:val="24"/>
                <w:szCs w:val="24"/>
                <w:lang w:val="en-US" w:bidi="ar-IQ"/>
              </w:rPr>
              <w:sym w:font="Symbol" w:char="F06D"/>
            </w:r>
            <w:r w:rsidRPr="00115519">
              <w:rPr>
                <w:rFonts w:asciiTheme="majorBidi" w:hAnsiTheme="majorBidi" w:cstheme="majorBidi"/>
                <w:sz w:val="24"/>
                <w:szCs w:val="24"/>
                <w:lang w:val="en-US" w:bidi="ar-IQ"/>
              </w:rPr>
              <w:t xml:space="preserve"> </w:t>
            </w:r>
            <w:r w:rsidRPr="00115519">
              <w:rPr>
                <w:rFonts w:asciiTheme="majorBidi" w:hAnsiTheme="majorBidi" w:cstheme="majorBidi"/>
                <w:sz w:val="24"/>
                <w:szCs w:val="24"/>
                <w:vertAlign w:val="subscript"/>
                <w:lang w:val="en-US" w:bidi="ar-IQ"/>
              </w:rPr>
              <w:t>Nonsmokers</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ab/>
              <w:t>Alternative Hypothesis:   H</w:t>
            </w:r>
            <w:r w:rsidRPr="00115519">
              <w:rPr>
                <w:rFonts w:asciiTheme="majorBidi" w:hAnsiTheme="majorBidi" w:cstheme="majorBidi"/>
                <w:sz w:val="24"/>
                <w:szCs w:val="24"/>
                <w:vertAlign w:val="subscript"/>
                <w:lang w:val="en-US" w:bidi="ar-IQ"/>
              </w:rPr>
              <w:t>1</w:t>
            </w:r>
            <w:r w:rsidRPr="00115519">
              <w:rPr>
                <w:rFonts w:asciiTheme="majorBidi" w:hAnsiTheme="majorBidi" w:cstheme="majorBidi"/>
                <w:sz w:val="24"/>
                <w:szCs w:val="24"/>
                <w:lang w:val="en-US" w:bidi="ar-IQ"/>
              </w:rPr>
              <w:t xml:space="preserve">: </w:t>
            </w:r>
            <w:r w:rsidRPr="00115519">
              <w:rPr>
                <w:rFonts w:asciiTheme="majorBidi" w:hAnsiTheme="majorBidi" w:cstheme="majorBidi"/>
                <w:sz w:val="24"/>
                <w:szCs w:val="24"/>
                <w:lang w:val="en-US" w:bidi="ar-IQ"/>
              </w:rPr>
              <w:sym w:font="Symbol" w:char="F06D"/>
            </w:r>
            <w:r w:rsidRPr="00115519">
              <w:rPr>
                <w:rFonts w:asciiTheme="majorBidi" w:hAnsiTheme="majorBidi" w:cstheme="majorBidi"/>
                <w:sz w:val="24"/>
                <w:szCs w:val="24"/>
                <w:lang w:val="en-US" w:bidi="ar-IQ"/>
              </w:rPr>
              <w:t xml:space="preserve"> </w:t>
            </w:r>
            <w:r w:rsidRPr="00115519">
              <w:rPr>
                <w:rFonts w:asciiTheme="majorBidi" w:hAnsiTheme="majorBidi" w:cstheme="majorBidi"/>
                <w:sz w:val="24"/>
                <w:szCs w:val="24"/>
                <w:vertAlign w:val="subscript"/>
                <w:lang w:val="en-US" w:bidi="ar-IQ"/>
              </w:rPr>
              <w:t>Smokers</w:t>
            </w:r>
            <w:r w:rsidRPr="00115519">
              <w:rPr>
                <w:rFonts w:asciiTheme="majorBidi" w:hAnsiTheme="majorBidi" w:cstheme="majorBidi"/>
                <w:sz w:val="24"/>
                <w:szCs w:val="24"/>
                <w:lang w:val="en-US" w:bidi="ar-IQ"/>
              </w:rPr>
              <w:t xml:space="preserve"> &gt; </w:t>
            </w:r>
            <w:r w:rsidRPr="00115519">
              <w:rPr>
                <w:rFonts w:asciiTheme="majorBidi" w:hAnsiTheme="majorBidi" w:cstheme="majorBidi"/>
                <w:sz w:val="24"/>
                <w:szCs w:val="24"/>
                <w:lang w:val="en-US" w:bidi="ar-IQ"/>
              </w:rPr>
              <w:sym w:font="Symbol" w:char="F06D"/>
            </w:r>
            <w:r w:rsidRPr="00115519">
              <w:rPr>
                <w:rFonts w:asciiTheme="majorBidi" w:hAnsiTheme="majorBidi" w:cstheme="majorBidi"/>
                <w:sz w:val="24"/>
                <w:szCs w:val="24"/>
                <w:lang w:val="en-US" w:bidi="ar-IQ"/>
              </w:rPr>
              <w:t xml:space="preserve"> </w:t>
            </w:r>
            <w:r w:rsidRPr="00115519">
              <w:rPr>
                <w:rFonts w:asciiTheme="majorBidi" w:hAnsiTheme="majorBidi" w:cstheme="majorBidi"/>
                <w:sz w:val="24"/>
                <w:szCs w:val="24"/>
                <w:vertAlign w:val="subscript"/>
                <w:lang w:val="en-US" w:bidi="ar-IQ"/>
              </w:rPr>
              <w:t>Nonsmokers</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2. Set alpha.  Alpha = 0.05</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 xml:space="preserve">3. Determine the critical value.  </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sym w:font="Symbol" w:char="F061"/>
            </w:r>
            <w:r w:rsidRPr="00115519">
              <w:rPr>
                <w:rFonts w:asciiTheme="majorBidi" w:hAnsiTheme="majorBidi" w:cstheme="majorBidi"/>
                <w:sz w:val="24"/>
                <w:szCs w:val="24"/>
                <w:lang w:val="en-US" w:bidi="ar-IQ"/>
              </w:rPr>
              <w:t xml:space="preserve"> is 0.05, one tail, and </w:t>
            </w:r>
            <w:proofErr w:type="spellStart"/>
            <w:r w:rsidRPr="00115519">
              <w:rPr>
                <w:rFonts w:asciiTheme="majorBidi" w:hAnsiTheme="majorBidi" w:cstheme="majorBidi"/>
                <w:sz w:val="24"/>
                <w:szCs w:val="24"/>
                <w:lang w:val="en-US" w:bidi="ar-IQ"/>
              </w:rPr>
              <w:t>d.f</w:t>
            </w:r>
            <w:proofErr w:type="spellEnd"/>
            <w:r w:rsidRPr="00115519">
              <w:rPr>
                <w:rFonts w:asciiTheme="majorBidi" w:hAnsiTheme="majorBidi" w:cstheme="majorBidi"/>
                <w:sz w:val="24"/>
                <w:szCs w:val="24"/>
                <w:lang w:val="en-US" w:bidi="ar-IQ"/>
              </w:rPr>
              <w:t xml:space="preserve"> = n1+n2-2 = 100+100-2 = 198.  </w:t>
            </w:r>
          </w:p>
          <w:p w:rsidR="006E2747" w:rsidRPr="00115519" w:rsidRDefault="006E2747" w:rsidP="006E2747">
            <w:pPr>
              <w:spacing w:after="0" w:line="240" w:lineRule="auto"/>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So, the critical value of one tail (</w:t>
            </w:r>
            <w:r w:rsidRPr="00115519">
              <w:rPr>
                <w:rFonts w:asciiTheme="majorBidi" w:hAnsiTheme="majorBidi" w:cstheme="majorBidi"/>
                <w:sz w:val="24"/>
                <w:szCs w:val="24"/>
                <w:lang w:val="en-US" w:bidi="ar-IQ"/>
              </w:rPr>
              <w:sym w:font="Symbol" w:char="F061"/>
            </w:r>
            <w:r w:rsidRPr="00115519">
              <w:rPr>
                <w:rFonts w:asciiTheme="majorBidi" w:hAnsiTheme="majorBidi" w:cstheme="majorBidi"/>
                <w:sz w:val="24"/>
                <w:szCs w:val="24"/>
                <w:lang w:val="en-US" w:bidi="ar-IQ"/>
              </w:rPr>
              <w:t xml:space="preserve">=0.05, </w:t>
            </w:r>
            <w:proofErr w:type="spellStart"/>
            <w:r w:rsidRPr="00115519">
              <w:rPr>
                <w:rFonts w:asciiTheme="majorBidi" w:hAnsiTheme="majorBidi" w:cstheme="majorBidi"/>
                <w:sz w:val="24"/>
                <w:szCs w:val="24"/>
                <w:lang w:val="en-US" w:bidi="ar-IQ"/>
              </w:rPr>
              <w:t>df</w:t>
            </w:r>
            <w:proofErr w:type="spellEnd"/>
            <w:r w:rsidRPr="00115519">
              <w:rPr>
                <w:rFonts w:asciiTheme="majorBidi" w:hAnsiTheme="majorBidi" w:cstheme="majorBidi"/>
                <w:sz w:val="24"/>
                <w:szCs w:val="24"/>
                <w:lang w:val="en-US" w:bidi="ar-IQ"/>
              </w:rPr>
              <w:t xml:space="preserve">=198) is: </w:t>
            </w:r>
            <m:oMath>
              <m:r>
                <w:rPr>
                  <w:rFonts w:ascii="Cambria Math" w:hAnsi="Cambria Math" w:cstheme="majorBidi"/>
                  <w:sz w:val="24"/>
                  <w:szCs w:val="24"/>
                  <w:lang w:val="en-US" w:bidi="ar-IQ"/>
                </w:rPr>
                <m:t>1.6449</m:t>
              </m:r>
            </m:oMath>
          </w:p>
          <w:p w:rsidR="006E2747" w:rsidRPr="00115519" w:rsidRDefault="006E2747" w:rsidP="00E3769F">
            <w:pPr>
              <w:ind w:right="-180"/>
              <w:jc w:val="lowKashida"/>
              <w:rPr>
                <w:rFonts w:asciiTheme="majorBidi" w:hAnsiTheme="majorBidi" w:cstheme="majorBidi"/>
                <w:b/>
                <w:bCs/>
                <w:sz w:val="24"/>
                <w:szCs w:val="24"/>
                <w:lang w:val="en-US" w:bidi="ar-IQ"/>
              </w:rPr>
            </w:pPr>
          </w:p>
          <w:p w:rsidR="006349BC" w:rsidRPr="00115519" w:rsidRDefault="006349BC" w:rsidP="006349BC">
            <w:pPr>
              <w:ind w:right="-180"/>
              <w:jc w:val="lowKashida"/>
              <w:rPr>
                <w:rFonts w:asciiTheme="majorBidi" w:hAnsiTheme="majorBidi" w:cstheme="majorBidi"/>
                <w:b/>
                <w:bCs/>
                <w:sz w:val="24"/>
                <w:szCs w:val="24"/>
                <w:lang w:val="en-US" w:bidi="ar-IQ"/>
              </w:rPr>
            </w:pPr>
            <w:r w:rsidRPr="00115519">
              <w:rPr>
                <w:rFonts w:asciiTheme="majorBidi" w:hAnsiTheme="majorBidi" w:cstheme="majorBidi"/>
                <w:b/>
                <w:bCs/>
                <w:sz w:val="24"/>
                <w:szCs w:val="24"/>
                <w:lang w:val="en-US" w:bidi="ar-IQ"/>
              </w:rPr>
              <w:t>4. Calculate Test Statistics:</w:t>
            </w:r>
          </w:p>
          <w:p w:rsidR="006E2747" w:rsidRPr="00115519" w:rsidRDefault="006349BC" w:rsidP="006349BC">
            <w:pPr>
              <w:ind w:right="-180"/>
              <w:jc w:val="lowKashida"/>
              <w:rPr>
                <w:rFonts w:asciiTheme="majorBidi" w:hAnsiTheme="majorBidi" w:cstheme="majorBidi"/>
                <w:b/>
                <w:bCs/>
                <w:sz w:val="24"/>
                <w:szCs w:val="24"/>
                <w:lang w:bidi="ar-IQ"/>
              </w:rPr>
            </w:pPr>
            <w:r w:rsidRPr="00115519">
              <w:rPr>
                <w:rFonts w:asciiTheme="majorBidi" w:hAnsiTheme="majorBidi" w:cstheme="majorBidi"/>
                <w:b/>
                <w:bCs/>
                <w:sz w:val="24"/>
                <w:szCs w:val="24"/>
                <w:lang w:val="en-US" w:bidi="ar-IQ"/>
              </w:rPr>
              <w:object w:dxaOrig="3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5pt;height:36.3pt" o:ole="">
                  <v:imagedata r:id="rId9" o:title=""/>
                </v:shape>
                <o:OLEObject Type="Embed" ProgID="Equation.3" ShapeID="_x0000_i1025" DrawAspect="Content" ObjectID="_1761501140" r:id="rId10"/>
              </w:object>
            </w:r>
          </w:p>
          <w:p w:rsidR="00AA5D65" w:rsidRPr="00115519" w:rsidRDefault="00D44375" w:rsidP="00D44375">
            <w:pPr>
              <w:ind w:right="-180"/>
              <w:jc w:val="lowKashida"/>
              <w:rPr>
                <w:rFonts w:asciiTheme="majorBidi" w:hAnsiTheme="majorBidi" w:cstheme="majorBidi"/>
                <w:sz w:val="24"/>
                <w:szCs w:val="24"/>
                <w:lang w:val="en-US" w:bidi="ar-IQ"/>
              </w:rPr>
            </w:pPr>
            <w:r w:rsidRPr="00115519">
              <w:rPr>
                <w:rFonts w:asciiTheme="majorBidi" w:hAnsiTheme="majorBidi" w:cstheme="majorBidi"/>
                <w:sz w:val="24"/>
                <w:szCs w:val="24"/>
                <w:lang w:val="en-US" w:bidi="ar-IQ"/>
              </w:rPr>
              <w:t xml:space="preserve">5. We do reject the null hypothesis because test statistics = 2.561 is </w:t>
            </w:r>
            <w:r w:rsidR="00FF2E47" w:rsidRPr="00115519">
              <w:rPr>
                <w:rFonts w:asciiTheme="majorBidi" w:hAnsiTheme="majorBidi" w:cstheme="majorBidi"/>
                <w:sz w:val="24"/>
                <w:szCs w:val="24"/>
                <w:lang w:val="en-US" w:bidi="ar-IQ"/>
              </w:rPr>
              <w:t>greater</w:t>
            </w:r>
            <w:r w:rsidRPr="00115519">
              <w:rPr>
                <w:rFonts w:asciiTheme="majorBidi" w:hAnsiTheme="majorBidi" w:cstheme="majorBidi"/>
                <w:sz w:val="24"/>
                <w:szCs w:val="24"/>
                <w:lang w:val="en-US" w:bidi="ar-IQ"/>
              </w:rPr>
              <w:t xml:space="preserve"> than the critical value = 1.6449, the population means are different which means the smokers have higher pulse rates than nonsmokers.</w:t>
            </w:r>
            <w:r w:rsidR="00AA5D65" w:rsidRPr="00115519">
              <w:rPr>
                <w:rFonts w:asciiTheme="majorBidi" w:hAnsiTheme="majorBidi" w:cstheme="majorBidi"/>
                <w:b/>
                <w:bCs/>
                <w:sz w:val="24"/>
                <w:szCs w:val="24"/>
                <w:lang w:bidi="ar-IQ"/>
              </w:rPr>
              <w:t xml:space="preserve">              </w:t>
            </w:r>
          </w:p>
          <w:p w:rsidR="00AA5D65" w:rsidRPr="00115519" w:rsidRDefault="00AA5D65" w:rsidP="005720A1">
            <w:pPr>
              <w:tabs>
                <w:tab w:val="right" w:pos="3060"/>
              </w:tabs>
              <w:ind w:left="720" w:hanging="180"/>
              <w:jc w:val="lowKashida"/>
              <w:rPr>
                <w:rFonts w:asciiTheme="majorBidi" w:hAnsiTheme="majorBidi" w:cstheme="majorBidi"/>
                <w:sz w:val="24"/>
                <w:szCs w:val="24"/>
                <w:lang w:bidi="ar-IQ"/>
              </w:rPr>
            </w:pPr>
            <w:r w:rsidRPr="00115519">
              <w:rPr>
                <w:rFonts w:asciiTheme="majorBidi" w:hAnsiTheme="majorBidi" w:cstheme="majorBidi"/>
                <w:sz w:val="24"/>
                <w:szCs w:val="24"/>
                <w:lang w:bidi="ar-IQ"/>
              </w:rPr>
              <w:t xml:space="preserve">  </w:t>
            </w:r>
          </w:p>
          <w:p w:rsidR="00AA5D65" w:rsidRPr="00115519" w:rsidRDefault="00AA5D65" w:rsidP="00E3769F">
            <w:pPr>
              <w:spacing w:after="0" w:line="240" w:lineRule="auto"/>
              <w:rPr>
                <w:rFonts w:asciiTheme="majorBidi" w:hAnsiTheme="majorBidi" w:cstheme="majorBidi"/>
                <w:sz w:val="24"/>
                <w:szCs w:val="24"/>
                <w:lang w:bidi="ar-KW"/>
              </w:rPr>
            </w:pPr>
          </w:p>
        </w:tc>
      </w:tr>
      <w:tr w:rsidR="00AA5D65" w:rsidRPr="00115519" w:rsidTr="00E3769F">
        <w:trPr>
          <w:trHeight w:val="732"/>
        </w:trPr>
        <w:tc>
          <w:tcPr>
            <w:tcW w:w="9093" w:type="dxa"/>
            <w:gridSpan w:val="2"/>
          </w:tcPr>
          <w:p w:rsidR="00AA5D65" w:rsidRPr="00115519" w:rsidRDefault="00AA5D65" w:rsidP="00E3769F">
            <w:pPr>
              <w:spacing w:after="0" w:line="240" w:lineRule="auto"/>
              <w:rPr>
                <w:rFonts w:asciiTheme="majorBidi" w:hAnsiTheme="majorBidi" w:cstheme="majorBidi"/>
                <w:b/>
                <w:bCs/>
                <w:sz w:val="24"/>
                <w:szCs w:val="24"/>
                <w:lang w:bidi="ar-KW"/>
              </w:rPr>
            </w:pPr>
            <w:r w:rsidRPr="00115519">
              <w:rPr>
                <w:rFonts w:asciiTheme="majorBidi" w:hAnsiTheme="majorBidi" w:cstheme="majorBidi"/>
                <w:b/>
                <w:bCs/>
                <w:sz w:val="24"/>
                <w:szCs w:val="24"/>
                <w:lang w:bidi="ar-KW"/>
              </w:rPr>
              <w:lastRenderedPageBreak/>
              <w:t>20. Extra notes:</w:t>
            </w:r>
          </w:p>
          <w:p w:rsidR="00AA5D65" w:rsidRPr="00115519" w:rsidRDefault="00AA5D65" w:rsidP="00E3769F">
            <w:pPr>
              <w:spacing w:after="0" w:line="360" w:lineRule="auto"/>
              <w:jc w:val="lowKashida"/>
              <w:rPr>
                <w:rFonts w:asciiTheme="majorBidi" w:hAnsiTheme="majorBidi" w:cstheme="majorBidi"/>
                <w:sz w:val="24"/>
                <w:szCs w:val="24"/>
                <w:lang w:bidi="ar-KW"/>
              </w:rPr>
            </w:pPr>
            <w:r w:rsidRPr="00115519">
              <w:rPr>
                <w:rFonts w:asciiTheme="majorBidi" w:hAnsiTheme="majorBidi" w:cstheme="majorBidi"/>
                <w:sz w:val="24"/>
                <w:szCs w:val="24"/>
                <w:lang w:bidi="ar-KW"/>
              </w:rPr>
              <w:t>Final exam will be determined by the exam board of the college.</w:t>
            </w:r>
          </w:p>
          <w:p w:rsidR="00AA5D65" w:rsidRPr="00115519" w:rsidRDefault="00AA5D65" w:rsidP="00E3769F">
            <w:pPr>
              <w:spacing w:after="0" w:line="360" w:lineRule="auto"/>
              <w:jc w:val="lowKashida"/>
              <w:rPr>
                <w:rFonts w:asciiTheme="majorBidi" w:hAnsiTheme="majorBidi" w:cstheme="majorBidi"/>
                <w:b/>
                <w:bCs/>
                <w:sz w:val="24"/>
                <w:szCs w:val="24"/>
                <w:lang w:bidi="ar-KW"/>
              </w:rPr>
            </w:pPr>
            <w:r w:rsidRPr="00115519">
              <w:rPr>
                <w:rFonts w:asciiTheme="majorBidi" w:hAnsiTheme="majorBidi" w:cstheme="majorBidi"/>
                <w:sz w:val="24"/>
                <w:szCs w:val="24"/>
                <w:lang w:bidi="ar-KW"/>
              </w:rPr>
              <w:t>Notice that, this syllabus may be subject to changes; we may take either longer or shorter time to finish them.</w:t>
            </w:r>
          </w:p>
        </w:tc>
      </w:tr>
      <w:tr w:rsidR="00AA5D65" w:rsidRPr="00115519" w:rsidTr="00E3769F">
        <w:trPr>
          <w:trHeight w:val="732"/>
        </w:trPr>
        <w:tc>
          <w:tcPr>
            <w:tcW w:w="9093" w:type="dxa"/>
            <w:gridSpan w:val="2"/>
          </w:tcPr>
          <w:p w:rsidR="00AA5D65" w:rsidRPr="00115519" w:rsidRDefault="00AA5D65" w:rsidP="00E3769F">
            <w:pPr>
              <w:spacing w:after="0" w:line="240" w:lineRule="auto"/>
              <w:rPr>
                <w:rFonts w:asciiTheme="majorBidi" w:hAnsiTheme="majorBidi" w:cstheme="majorBidi"/>
                <w:b/>
                <w:bCs/>
                <w:sz w:val="24"/>
                <w:szCs w:val="24"/>
                <w:lang w:val="en-US" w:bidi="ar-KW"/>
              </w:rPr>
            </w:pPr>
            <w:r w:rsidRPr="00115519">
              <w:rPr>
                <w:rFonts w:asciiTheme="majorBidi" w:hAnsiTheme="majorBidi" w:cstheme="majorBidi"/>
                <w:b/>
                <w:bCs/>
                <w:sz w:val="24"/>
                <w:szCs w:val="24"/>
                <w:lang w:bidi="ar-KW"/>
              </w:rPr>
              <w:t xml:space="preserve">21. Peer review </w:t>
            </w:r>
            <w:r w:rsidRPr="00115519">
              <w:rPr>
                <w:rFonts w:asciiTheme="majorBidi" w:hAnsiTheme="majorBidi" w:cstheme="majorBidi"/>
                <w:b/>
                <w:bCs/>
                <w:sz w:val="24"/>
                <w:szCs w:val="24"/>
                <w:rtl/>
                <w:lang w:bidi="ar-KW"/>
              </w:rPr>
              <w:t xml:space="preserve">پێداچوونه‌وه‌ی هاوه‌ڵ                                                              </w:t>
            </w:r>
          </w:p>
          <w:p w:rsidR="00AA5D65" w:rsidRPr="00115519" w:rsidRDefault="00AA5D65" w:rsidP="00E3769F">
            <w:pPr>
              <w:spacing w:after="0" w:line="240" w:lineRule="auto"/>
              <w:jc w:val="right"/>
              <w:rPr>
                <w:rFonts w:asciiTheme="majorBidi" w:hAnsiTheme="majorBidi" w:cstheme="majorBidi"/>
                <w:sz w:val="24"/>
                <w:szCs w:val="24"/>
                <w:lang w:bidi="ar-KW"/>
              </w:rPr>
            </w:pPr>
          </w:p>
          <w:p w:rsidR="00AA5D65" w:rsidRPr="00115519" w:rsidRDefault="00AA5D65" w:rsidP="00E3769F">
            <w:pPr>
              <w:spacing w:after="0" w:line="240" w:lineRule="auto"/>
              <w:jc w:val="right"/>
              <w:rPr>
                <w:rFonts w:asciiTheme="majorBidi" w:hAnsiTheme="majorBidi" w:cstheme="majorBidi"/>
                <w:sz w:val="24"/>
                <w:szCs w:val="24"/>
                <w:lang w:bidi="ar-KW"/>
              </w:rPr>
            </w:pPr>
          </w:p>
          <w:p w:rsidR="00AA5D65" w:rsidRPr="00115519" w:rsidRDefault="00AA5D65" w:rsidP="00E3769F">
            <w:pPr>
              <w:spacing w:after="0" w:line="240" w:lineRule="auto"/>
              <w:jc w:val="right"/>
              <w:rPr>
                <w:rFonts w:asciiTheme="majorBidi" w:hAnsiTheme="majorBidi" w:cstheme="majorBidi"/>
                <w:sz w:val="24"/>
                <w:szCs w:val="24"/>
                <w:lang w:bidi="ar-KW"/>
              </w:rPr>
            </w:pPr>
          </w:p>
          <w:p w:rsidR="00AA5D65" w:rsidRPr="00115519" w:rsidRDefault="00AA5D65" w:rsidP="00E3769F">
            <w:pPr>
              <w:spacing w:after="0" w:line="240" w:lineRule="auto"/>
              <w:jc w:val="right"/>
              <w:rPr>
                <w:rFonts w:asciiTheme="majorBidi" w:hAnsiTheme="majorBidi" w:cstheme="majorBidi"/>
                <w:sz w:val="24"/>
                <w:szCs w:val="24"/>
                <w:lang w:bidi="ar-KW"/>
              </w:rPr>
            </w:pPr>
          </w:p>
          <w:p w:rsidR="00AA5D65" w:rsidRPr="00115519" w:rsidRDefault="00AA5D65" w:rsidP="00E3769F">
            <w:pPr>
              <w:spacing w:after="0" w:line="240" w:lineRule="auto"/>
              <w:jc w:val="right"/>
              <w:rPr>
                <w:rFonts w:asciiTheme="majorBidi" w:hAnsiTheme="majorBidi" w:cstheme="majorBidi"/>
                <w:sz w:val="24"/>
                <w:szCs w:val="24"/>
                <w:lang w:bidi="ar-KW"/>
              </w:rPr>
            </w:pPr>
          </w:p>
          <w:p w:rsidR="00AA5D65" w:rsidRPr="00115519" w:rsidRDefault="00AA5D65" w:rsidP="00E3769F">
            <w:pPr>
              <w:spacing w:after="0" w:line="240" w:lineRule="auto"/>
              <w:jc w:val="right"/>
              <w:rPr>
                <w:rFonts w:asciiTheme="majorBidi" w:hAnsiTheme="majorBidi" w:cstheme="majorBidi"/>
                <w:sz w:val="24"/>
                <w:szCs w:val="24"/>
                <w:rtl/>
                <w:lang w:val="en-US" w:bidi="ar-KW"/>
              </w:rPr>
            </w:pPr>
            <w:r w:rsidRPr="00115519">
              <w:rPr>
                <w:rFonts w:asciiTheme="majorBidi" w:hAnsiTheme="majorBidi" w:cstheme="majorBidi"/>
                <w:sz w:val="24"/>
                <w:szCs w:val="24"/>
                <w:rtl/>
                <w:lang w:val="en-US" w:bidi="ar-KW"/>
              </w:rPr>
              <w:t xml:space="preserve"> </w:t>
            </w:r>
          </w:p>
        </w:tc>
      </w:tr>
    </w:tbl>
    <w:p w:rsidR="00AA5D65" w:rsidRPr="00115519" w:rsidRDefault="00AA5D65" w:rsidP="008D46A4">
      <w:pPr>
        <w:rPr>
          <w:rFonts w:asciiTheme="majorBidi" w:hAnsiTheme="majorBidi" w:cstheme="majorBidi"/>
          <w:sz w:val="24"/>
          <w:szCs w:val="24"/>
          <w:lang w:val="en-US" w:bidi="ar-KW"/>
        </w:rPr>
      </w:pPr>
    </w:p>
    <w:sectPr w:rsidR="00AA5D65" w:rsidRPr="00115519" w:rsidSect="0080086A">
      <w:headerReference w:type="even" r:id="rId11"/>
      <w:headerReference w:type="default" r:id="rId12"/>
      <w:footerReference w:type="even" r:id="rId13"/>
      <w:footerReference w:type="default" r:id="rId14"/>
      <w:headerReference w:type="first" r:id="rId15"/>
      <w:footerReference w:type="first" r:id="rId16"/>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3A" w:rsidRDefault="00213D3A" w:rsidP="00483DD0">
      <w:pPr>
        <w:spacing w:after="0" w:line="240" w:lineRule="auto"/>
      </w:pPr>
      <w:r>
        <w:separator/>
      </w:r>
    </w:p>
  </w:endnote>
  <w:endnote w:type="continuationSeparator" w:id="0">
    <w:p w:rsidR="00213D3A" w:rsidRDefault="00213D3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5F" w:rsidRDefault="005C4E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5F" w:rsidRPr="00483DD0" w:rsidRDefault="005C4E5F"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5C4E5F" w:rsidRDefault="005C4E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5F" w:rsidRDefault="005C4E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3A" w:rsidRDefault="00213D3A" w:rsidP="00483DD0">
      <w:pPr>
        <w:spacing w:after="0" w:line="240" w:lineRule="auto"/>
      </w:pPr>
      <w:r>
        <w:separator/>
      </w:r>
    </w:p>
  </w:footnote>
  <w:footnote w:type="continuationSeparator" w:id="0">
    <w:p w:rsidR="00213D3A" w:rsidRDefault="00213D3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5F" w:rsidRDefault="005C4E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5F" w:rsidRPr="00441BF4" w:rsidRDefault="005C4E5F"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5F" w:rsidRDefault="005C4E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31D97"/>
    <w:multiLevelType w:val="hybridMultilevel"/>
    <w:tmpl w:val="B6C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96559"/>
    <w:multiLevelType w:val="multilevel"/>
    <w:tmpl w:val="A030F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728CC"/>
    <w:multiLevelType w:val="hybridMultilevel"/>
    <w:tmpl w:val="2D568D8E"/>
    <w:lvl w:ilvl="0" w:tplc="04090009">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14A33"/>
    <w:multiLevelType w:val="hybridMultilevel"/>
    <w:tmpl w:val="A4DE7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697360"/>
    <w:multiLevelType w:val="hybridMultilevel"/>
    <w:tmpl w:val="D932E086"/>
    <w:lvl w:ilvl="0" w:tplc="3A46D744">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96097"/>
    <w:multiLevelType w:val="hybridMultilevel"/>
    <w:tmpl w:val="0082CD8A"/>
    <w:lvl w:ilvl="0" w:tplc="9BC2D95A">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A83DBB"/>
    <w:multiLevelType w:val="hybridMultilevel"/>
    <w:tmpl w:val="D898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203D4"/>
    <w:multiLevelType w:val="hybridMultilevel"/>
    <w:tmpl w:val="261EAB5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
  </w:num>
  <w:num w:numId="4">
    <w:abstractNumId w:val="11"/>
  </w:num>
  <w:num w:numId="5">
    <w:abstractNumId w:val="12"/>
  </w:num>
  <w:num w:numId="6">
    <w:abstractNumId w:val="7"/>
  </w:num>
  <w:num w:numId="7">
    <w:abstractNumId w:val="4"/>
  </w:num>
  <w:num w:numId="8">
    <w:abstractNumId w:val="9"/>
  </w:num>
  <w:num w:numId="9">
    <w:abstractNumId w:val="2"/>
  </w:num>
  <w:num w:numId="10">
    <w:abstractNumId w:val="10"/>
  </w:num>
  <w:num w:numId="11">
    <w:abstractNumId w:val="5"/>
  </w:num>
  <w:num w:numId="12">
    <w:abstractNumId w:val="18"/>
  </w:num>
  <w:num w:numId="13">
    <w:abstractNumId w:val="3"/>
  </w:num>
  <w:num w:numId="14">
    <w:abstractNumId w:val="8"/>
  </w:num>
  <w:num w:numId="15">
    <w:abstractNumId w:val="6"/>
  </w:num>
  <w:num w:numId="16">
    <w:abstractNumId w:val="13"/>
  </w:num>
  <w:num w:numId="17">
    <w:abstractNumId w:val="1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06F5B"/>
    <w:rsid w:val="00010DF7"/>
    <w:rsid w:val="00030D47"/>
    <w:rsid w:val="00033978"/>
    <w:rsid w:val="00035F90"/>
    <w:rsid w:val="000821AE"/>
    <w:rsid w:val="000929ED"/>
    <w:rsid w:val="000A563C"/>
    <w:rsid w:val="000A7EEA"/>
    <w:rsid w:val="000B596A"/>
    <w:rsid w:val="000F0683"/>
    <w:rsid w:val="000F2337"/>
    <w:rsid w:val="001078AC"/>
    <w:rsid w:val="00115519"/>
    <w:rsid w:val="00133B91"/>
    <w:rsid w:val="00156130"/>
    <w:rsid w:val="00164691"/>
    <w:rsid w:val="001647A7"/>
    <w:rsid w:val="001A694D"/>
    <w:rsid w:val="001B4ADD"/>
    <w:rsid w:val="001B62B8"/>
    <w:rsid w:val="001D1265"/>
    <w:rsid w:val="001E3F23"/>
    <w:rsid w:val="001F1557"/>
    <w:rsid w:val="00213D3A"/>
    <w:rsid w:val="002252E5"/>
    <w:rsid w:val="00226322"/>
    <w:rsid w:val="0025284B"/>
    <w:rsid w:val="00262E2F"/>
    <w:rsid w:val="00263024"/>
    <w:rsid w:val="002B7CC7"/>
    <w:rsid w:val="002C64DC"/>
    <w:rsid w:val="002F44B8"/>
    <w:rsid w:val="003424AB"/>
    <w:rsid w:val="0036766B"/>
    <w:rsid w:val="003859C3"/>
    <w:rsid w:val="003B3465"/>
    <w:rsid w:val="00411553"/>
    <w:rsid w:val="00420E72"/>
    <w:rsid w:val="00437593"/>
    <w:rsid w:val="00441BF4"/>
    <w:rsid w:val="00483DD0"/>
    <w:rsid w:val="00490B17"/>
    <w:rsid w:val="004C04F9"/>
    <w:rsid w:val="005720A1"/>
    <w:rsid w:val="005864DF"/>
    <w:rsid w:val="005B1316"/>
    <w:rsid w:val="005C4E5F"/>
    <w:rsid w:val="005C512B"/>
    <w:rsid w:val="005F5FB3"/>
    <w:rsid w:val="006156B5"/>
    <w:rsid w:val="00633265"/>
    <w:rsid w:val="006349BC"/>
    <w:rsid w:val="00634EFB"/>
    <w:rsid w:val="00634F2B"/>
    <w:rsid w:val="00661B46"/>
    <w:rsid w:val="006766CD"/>
    <w:rsid w:val="00677F86"/>
    <w:rsid w:val="00695467"/>
    <w:rsid w:val="006A57BA"/>
    <w:rsid w:val="006A6896"/>
    <w:rsid w:val="006B7BC3"/>
    <w:rsid w:val="006C3B09"/>
    <w:rsid w:val="006C7FBA"/>
    <w:rsid w:val="006D3357"/>
    <w:rsid w:val="006D473B"/>
    <w:rsid w:val="006E2747"/>
    <w:rsid w:val="006F5726"/>
    <w:rsid w:val="00714236"/>
    <w:rsid w:val="00714BF0"/>
    <w:rsid w:val="00766B87"/>
    <w:rsid w:val="00773E9D"/>
    <w:rsid w:val="00775003"/>
    <w:rsid w:val="00780833"/>
    <w:rsid w:val="007C0667"/>
    <w:rsid w:val="007D4614"/>
    <w:rsid w:val="007F0899"/>
    <w:rsid w:val="0080086A"/>
    <w:rsid w:val="00801DD6"/>
    <w:rsid w:val="00830EE6"/>
    <w:rsid w:val="00881962"/>
    <w:rsid w:val="0089188D"/>
    <w:rsid w:val="0089235E"/>
    <w:rsid w:val="00892C88"/>
    <w:rsid w:val="008B4275"/>
    <w:rsid w:val="008D46A4"/>
    <w:rsid w:val="008D7B6B"/>
    <w:rsid w:val="008E5751"/>
    <w:rsid w:val="008F6D6C"/>
    <w:rsid w:val="009003C7"/>
    <w:rsid w:val="009012B6"/>
    <w:rsid w:val="00925AE7"/>
    <w:rsid w:val="00940CA0"/>
    <w:rsid w:val="00946924"/>
    <w:rsid w:val="0095364B"/>
    <w:rsid w:val="009554A0"/>
    <w:rsid w:val="00955F43"/>
    <w:rsid w:val="00961D90"/>
    <w:rsid w:val="0096498E"/>
    <w:rsid w:val="009670DF"/>
    <w:rsid w:val="00970AA9"/>
    <w:rsid w:val="00976C89"/>
    <w:rsid w:val="009F7BEC"/>
    <w:rsid w:val="00A2540A"/>
    <w:rsid w:val="00A26DD3"/>
    <w:rsid w:val="00A77FD0"/>
    <w:rsid w:val="00A90B78"/>
    <w:rsid w:val="00AA5D65"/>
    <w:rsid w:val="00AB2772"/>
    <w:rsid w:val="00AB5195"/>
    <w:rsid w:val="00AB5B49"/>
    <w:rsid w:val="00AD68F9"/>
    <w:rsid w:val="00B20954"/>
    <w:rsid w:val="00B341B9"/>
    <w:rsid w:val="00B4612B"/>
    <w:rsid w:val="00B67997"/>
    <w:rsid w:val="00B74C3F"/>
    <w:rsid w:val="00B819F6"/>
    <w:rsid w:val="00B916A8"/>
    <w:rsid w:val="00B957D6"/>
    <w:rsid w:val="00B96779"/>
    <w:rsid w:val="00BD4C99"/>
    <w:rsid w:val="00BE13DC"/>
    <w:rsid w:val="00BE74D0"/>
    <w:rsid w:val="00BF1337"/>
    <w:rsid w:val="00C035B2"/>
    <w:rsid w:val="00C05892"/>
    <w:rsid w:val="00C14075"/>
    <w:rsid w:val="00C26D96"/>
    <w:rsid w:val="00C454A7"/>
    <w:rsid w:val="00C46D58"/>
    <w:rsid w:val="00C525DA"/>
    <w:rsid w:val="00C857AF"/>
    <w:rsid w:val="00C92813"/>
    <w:rsid w:val="00CA7397"/>
    <w:rsid w:val="00CB1D2C"/>
    <w:rsid w:val="00CC5CD1"/>
    <w:rsid w:val="00CF42A7"/>
    <w:rsid w:val="00CF5475"/>
    <w:rsid w:val="00CF683D"/>
    <w:rsid w:val="00D33980"/>
    <w:rsid w:val="00D44375"/>
    <w:rsid w:val="00D56D52"/>
    <w:rsid w:val="00D7032C"/>
    <w:rsid w:val="00D85DEB"/>
    <w:rsid w:val="00DB57E2"/>
    <w:rsid w:val="00DE7237"/>
    <w:rsid w:val="00E328E0"/>
    <w:rsid w:val="00E52582"/>
    <w:rsid w:val="00E61AD2"/>
    <w:rsid w:val="00E873BC"/>
    <w:rsid w:val="00E95307"/>
    <w:rsid w:val="00EC165A"/>
    <w:rsid w:val="00EC4D71"/>
    <w:rsid w:val="00EC7C66"/>
    <w:rsid w:val="00ED3387"/>
    <w:rsid w:val="00EE60FC"/>
    <w:rsid w:val="00EE6985"/>
    <w:rsid w:val="00F06F34"/>
    <w:rsid w:val="00F3767B"/>
    <w:rsid w:val="00F45008"/>
    <w:rsid w:val="00F83B20"/>
    <w:rsid w:val="00FA7C2D"/>
    <w:rsid w:val="00FB7AFF"/>
    <w:rsid w:val="00FB7C7A"/>
    <w:rsid w:val="00FC76BC"/>
    <w:rsid w:val="00FD437F"/>
    <w:rsid w:val="00FE1252"/>
    <w:rsid w:val="00FF2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94B6"/>
  <w15:docId w15:val="{C2958053-37A9-456D-A0C0-3D5DBAA5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styleId="PlaceholderText">
    <w:name w:val="Placeholder Text"/>
    <w:basedOn w:val="DefaultParagraphFont"/>
    <w:uiPriority w:val="99"/>
    <w:semiHidden/>
    <w:rsid w:val="000A563C"/>
    <w:rPr>
      <w:color w:val="808080"/>
    </w:rPr>
  </w:style>
  <w:style w:type="character" w:customStyle="1" w:styleId="apple-converted-space">
    <w:name w:val="apple-converted-space"/>
    <w:basedOn w:val="DefaultParagraphFont"/>
    <w:rsid w:val="0076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276">
      <w:bodyDiv w:val="1"/>
      <w:marLeft w:val="0"/>
      <w:marRight w:val="0"/>
      <w:marTop w:val="0"/>
      <w:marBottom w:val="0"/>
      <w:divBdr>
        <w:top w:val="none" w:sz="0" w:space="0" w:color="auto"/>
        <w:left w:val="none" w:sz="0" w:space="0" w:color="auto"/>
        <w:bottom w:val="none" w:sz="0" w:space="0" w:color="auto"/>
        <w:right w:val="none" w:sz="0" w:space="0" w:color="auto"/>
      </w:divBdr>
    </w:div>
    <w:div w:id="136994603">
      <w:bodyDiv w:val="1"/>
      <w:marLeft w:val="0"/>
      <w:marRight w:val="0"/>
      <w:marTop w:val="0"/>
      <w:marBottom w:val="0"/>
      <w:divBdr>
        <w:top w:val="none" w:sz="0" w:space="0" w:color="auto"/>
        <w:left w:val="none" w:sz="0" w:space="0" w:color="auto"/>
        <w:bottom w:val="none" w:sz="0" w:space="0" w:color="auto"/>
        <w:right w:val="none" w:sz="0" w:space="0" w:color="auto"/>
      </w:divBdr>
    </w:div>
    <w:div w:id="201595009">
      <w:bodyDiv w:val="1"/>
      <w:marLeft w:val="0"/>
      <w:marRight w:val="0"/>
      <w:marTop w:val="0"/>
      <w:marBottom w:val="0"/>
      <w:divBdr>
        <w:top w:val="none" w:sz="0" w:space="0" w:color="auto"/>
        <w:left w:val="none" w:sz="0" w:space="0" w:color="auto"/>
        <w:bottom w:val="none" w:sz="0" w:space="0" w:color="auto"/>
        <w:right w:val="none" w:sz="0" w:space="0" w:color="auto"/>
      </w:divBdr>
    </w:div>
    <w:div w:id="333531794">
      <w:bodyDiv w:val="1"/>
      <w:marLeft w:val="0"/>
      <w:marRight w:val="0"/>
      <w:marTop w:val="0"/>
      <w:marBottom w:val="0"/>
      <w:divBdr>
        <w:top w:val="none" w:sz="0" w:space="0" w:color="auto"/>
        <w:left w:val="none" w:sz="0" w:space="0" w:color="auto"/>
        <w:bottom w:val="none" w:sz="0" w:space="0" w:color="auto"/>
        <w:right w:val="none" w:sz="0" w:space="0" w:color="auto"/>
      </w:divBdr>
    </w:div>
    <w:div w:id="398597186">
      <w:bodyDiv w:val="1"/>
      <w:marLeft w:val="0"/>
      <w:marRight w:val="0"/>
      <w:marTop w:val="0"/>
      <w:marBottom w:val="0"/>
      <w:divBdr>
        <w:top w:val="none" w:sz="0" w:space="0" w:color="auto"/>
        <w:left w:val="none" w:sz="0" w:space="0" w:color="auto"/>
        <w:bottom w:val="none" w:sz="0" w:space="0" w:color="auto"/>
        <w:right w:val="none" w:sz="0" w:space="0" w:color="auto"/>
      </w:divBdr>
    </w:div>
    <w:div w:id="587932926">
      <w:bodyDiv w:val="1"/>
      <w:marLeft w:val="0"/>
      <w:marRight w:val="0"/>
      <w:marTop w:val="0"/>
      <w:marBottom w:val="0"/>
      <w:divBdr>
        <w:top w:val="none" w:sz="0" w:space="0" w:color="auto"/>
        <w:left w:val="none" w:sz="0" w:space="0" w:color="auto"/>
        <w:bottom w:val="none" w:sz="0" w:space="0" w:color="auto"/>
        <w:right w:val="none" w:sz="0" w:space="0" w:color="auto"/>
      </w:divBdr>
    </w:div>
    <w:div w:id="670183098">
      <w:bodyDiv w:val="1"/>
      <w:marLeft w:val="0"/>
      <w:marRight w:val="0"/>
      <w:marTop w:val="0"/>
      <w:marBottom w:val="0"/>
      <w:divBdr>
        <w:top w:val="none" w:sz="0" w:space="0" w:color="auto"/>
        <w:left w:val="none" w:sz="0" w:space="0" w:color="auto"/>
        <w:bottom w:val="none" w:sz="0" w:space="0" w:color="auto"/>
        <w:right w:val="none" w:sz="0" w:space="0" w:color="auto"/>
      </w:divBdr>
    </w:div>
    <w:div w:id="885027353">
      <w:bodyDiv w:val="1"/>
      <w:marLeft w:val="0"/>
      <w:marRight w:val="0"/>
      <w:marTop w:val="0"/>
      <w:marBottom w:val="0"/>
      <w:divBdr>
        <w:top w:val="none" w:sz="0" w:space="0" w:color="auto"/>
        <w:left w:val="none" w:sz="0" w:space="0" w:color="auto"/>
        <w:bottom w:val="none" w:sz="0" w:space="0" w:color="auto"/>
        <w:right w:val="none" w:sz="0" w:space="0" w:color="auto"/>
      </w:divBdr>
    </w:div>
    <w:div w:id="1159081294">
      <w:bodyDiv w:val="1"/>
      <w:marLeft w:val="0"/>
      <w:marRight w:val="0"/>
      <w:marTop w:val="0"/>
      <w:marBottom w:val="0"/>
      <w:divBdr>
        <w:top w:val="none" w:sz="0" w:space="0" w:color="auto"/>
        <w:left w:val="none" w:sz="0" w:space="0" w:color="auto"/>
        <w:bottom w:val="none" w:sz="0" w:space="0" w:color="auto"/>
        <w:right w:val="none" w:sz="0" w:space="0" w:color="auto"/>
      </w:divBdr>
    </w:div>
    <w:div w:id="1186554337">
      <w:bodyDiv w:val="1"/>
      <w:marLeft w:val="0"/>
      <w:marRight w:val="0"/>
      <w:marTop w:val="0"/>
      <w:marBottom w:val="0"/>
      <w:divBdr>
        <w:top w:val="none" w:sz="0" w:space="0" w:color="auto"/>
        <w:left w:val="none" w:sz="0" w:space="0" w:color="auto"/>
        <w:bottom w:val="none" w:sz="0" w:space="0" w:color="auto"/>
        <w:right w:val="none" w:sz="0" w:space="0" w:color="auto"/>
      </w:divBdr>
    </w:div>
    <w:div w:id="1388607371">
      <w:bodyDiv w:val="1"/>
      <w:marLeft w:val="0"/>
      <w:marRight w:val="0"/>
      <w:marTop w:val="0"/>
      <w:marBottom w:val="0"/>
      <w:divBdr>
        <w:top w:val="none" w:sz="0" w:space="0" w:color="auto"/>
        <w:left w:val="none" w:sz="0" w:space="0" w:color="auto"/>
        <w:bottom w:val="none" w:sz="0" w:space="0" w:color="auto"/>
        <w:right w:val="none" w:sz="0" w:space="0" w:color="auto"/>
      </w:divBdr>
    </w:div>
    <w:div w:id="1445343270">
      <w:bodyDiv w:val="1"/>
      <w:marLeft w:val="0"/>
      <w:marRight w:val="0"/>
      <w:marTop w:val="0"/>
      <w:marBottom w:val="0"/>
      <w:divBdr>
        <w:top w:val="none" w:sz="0" w:space="0" w:color="auto"/>
        <w:left w:val="none" w:sz="0" w:space="0" w:color="auto"/>
        <w:bottom w:val="none" w:sz="0" w:space="0" w:color="auto"/>
        <w:right w:val="none" w:sz="0" w:space="0" w:color="auto"/>
      </w:divBdr>
    </w:div>
    <w:div w:id="1596667804">
      <w:bodyDiv w:val="1"/>
      <w:marLeft w:val="0"/>
      <w:marRight w:val="0"/>
      <w:marTop w:val="0"/>
      <w:marBottom w:val="0"/>
      <w:divBdr>
        <w:top w:val="none" w:sz="0" w:space="0" w:color="auto"/>
        <w:left w:val="none" w:sz="0" w:space="0" w:color="auto"/>
        <w:bottom w:val="none" w:sz="0" w:space="0" w:color="auto"/>
        <w:right w:val="none" w:sz="0" w:space="0" w:color="auto"/>
      </w:divBdr>
    </w:div>
    <w:div w:id="20719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j.aljanaby@uokufa.edu.i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9</cp:revision>
  <dcterms:created xsi:type="dcterms:W3CDTF">2023-11-15T04:41:00Z</dcterms:created>
  <dcterms:modified xsi:type="dcterms:W3CDTF">2023-11-15T05:06:00Z</dcterms:modified>
</cp:coreProperties>
</file>